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506B" w14:textId="7D7D7EC9" w:rsidR="000046FF" w:rsidRDefault="001D0ABE" w:rsidP="000046FF">
      <w:pPr>
        <w:widowControl w:val="0"/>
        <w:jc w:val="center"/>
      </w:pPr>
      <w:r>
        <w:t xml:space="preserve"> </w:t>
      </w:r>
      <w:r w:rsidR="000046FF">
        <w:rPr>
          <w:noProof/>
        </w:rPr>
        <w:drawing>
          <wp:inline distT="114300" distB="114300" distL="114300" distR="114300" wp14:anchorId="64BB8497" wp14:editId="08DA882C">
            <wp:extent cx="1076325" cy="1076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6325" cy="1076325"/>
                    </a:xfrm>
                    <a:prstGeom prst="rect">
                      <a:avLst/>
                    </a:prstGeom>
                    <a:ln/>
                  </pic:spPr>
                </pic:pic>
              </a:graphicData>
            </a:graphic>
          </wp:inline>
        </w:drawing>
      </w:r>
    </w:p>
    <w:p w14:paraId="5A38E42C" w14:textId="77777777" w:rsidR="000046FF" w:rsidRPr="00A86990" w:rsidRDefault="000046FF" w:rsidP="000046FF">
      <w:pPr>
        <w:widowControl w:val="0"/>
        <w:jc w:val="center"/>
        <w:rPr>
          <w:b/>
          <w:sz w:val="24"/>
          <w:szCs w:val="24"/>
        </w:rPr>
      </w:pPr>
      <w:r w:rsidRPr="00A86990">
        <w:rPr>
          <w:b/>
          <w:sz w:val="24"/>
          <w:szCs w:val="24"/>
        </w:rPr>
        <w:t xml:space="preserve">EAST COUNTY CITIZENS ADVISORY BOARD (ECCAB) </w:t>
      </w:r>
    </w:p>
    <w:p w14:paraId="53965AE1" w14:textId="326E42AF" w:rsidR="000046FF" w:rsidRDefault="000046FF" w:rsidP="000046FF">
      <w:pPr>
        <w:widowControl w:val="0"/>
        <w:ind w:left="0"/>
        <w:jc w:val="center"/>
        <w:rPr>
          <w:b/>
          <w:sz w:val="24"/>
          <w:szCs w:val="24"/>
          <w:u w:val="single"/>
        </w:rPr>
      </w:pPr>
      <w:r w:rsidRPr="00A86990">
        <w:rPr>
          <w:b/>
          <w:sz w:val="24"/>
          <w:szCs w:val="24"/>
          <w:u w:val="single"/>
        </w:rPr>
        <w:t>Wednesday</w:t>
      </w:r>
      <w:r w:rsidR="008E5B89">
        <w:rPr>
          <w:b/>
          <w:sz w:val="24"/>
          <w:szCs w:val="24"/>
          <w:u w:val="single"/>
        </w:rPr>
        <w:t xml:space="preserve"> </w:t>
      </w:r>
      <w:r w:rsidR="00C945D7">
        <w:rPr>
          <w:b/>
          <w:sz w:val="24"/>
          <w:szCs w:val="24"/>
          <w:u w:val="single"/>
        </w:rPr>
        <w:t>May 7</w:t>
      </w:r>
      <w:r w:rsidR="00337028">
        <w:rPr>
          <w:b/>
          <w:sz w:val="24"/>
          <w:szCs w:val="24"/>
          <w:u w:val="single"/>
        </w:rPr>
        <w:t>,</w:t>
      </w:r>
      <w:r w:rsidR="001A2684">
        <w:rPr>
          <w:b/>
          <w:sz w:val="24"/>
          <w:szCs w:val="24"/>
          <w:u w:val="single"/>
        </w:rPr>
        <w:t xml:space="preserve"> </w:t>
      </w:r>
      <w:r w:rsidR="00E157DA" w:rsidRPr="00A86990">
        <w:rPr>
          <w:b/>
          <w:sz w:val="24"/>
          <w:szCs w:val="24"/>
          <w:u w:val="single"/>
        </w:rPr>
        <w:t>202</w:t>
      </w:r>
      <w:r w:rsidR="003E56DA">
        <w:rPr>
          <w:b/>
          <w:sz w:val="24"/>
          <w:szCs w:val="24"/>
          <w:u w:val="single"/>
        </w:rPr>
        <w:t>5</w:t>
      </w:r>
      <w:r w:rsidRPr="00A86990">
        <w:rPr>
          <w:b/>
          <w:sz w:val="24"/>
          <w:szCs w:val="24"/>
          <w:u w:val="single"/>
        </w:rPr>
        <w:t xml:space="preserve"> Meeting Summary</w:t>
      </w:r>
    </w:p>
    <w:p w14:paraId="4CFABCE8" w14:textId="24543F55" w:rsidR="003E56DA" w:rsidRDefault="00292930" w:rsidP="003E56DA">
      <w:pPr>
        <w:widowControl w:val="0"/>
        <w:spacing w:before="248" w:line="229" w:lineRule="auto"/>
        <w:ind w:left="1" w:right="228"/>
        <w:rPr>
          <w:bCs/>
          <w:sz w:val="24"/>
          <w:szCs w:val="24"/>
        </w:rPr>
      </w:pPr>
      <w:r w:rsidRPr="00A86990">
        <w:rPr>
          <w:b/>
          <w:sz w:val="24"/>
          <w:szCs w:val="24"/>
        </w:rPr>
        <w:t xml:space="preserve">Board </w:t>
      </w:r>
      <w:r w:rsidR="000046FF" w:rsidRPr="00A86990">
        <w:rPr>
          <w:b/>
          <w:sz w:val="24"/>
          <w:szCs w:val="24"/>
        </w:rPr>
        <w:t>Members Present</w:t>
      </w:r>
      <w:r w:rsidR="008966CC" w:rsidRPr="00A86990">
        <w:rPr>
          <w:b/>
          <w:sz w:val="24"/>
          <w:szCs w:val="24"/>
        </w:rPr>
        <w:t>:</w:t>
      </w:r>
      <w:r w:rsidR="008E5B89">
        <w:rPr>
          <w:sz w:val="24"/>
          <w:szCs w:val="24"/>
        </w:rPr>
        <w:t xml:space="preserve"> </w:t>
      </w:r>
      <w:r w:rsidR="008B7FEA" w:rsidRPr="00A86990">
        <w:rPr>
          <w:sz w:val="24"/>
          <w:szCs w:val="24"/>
        </w:rPr>
        <w:t>Fisseha Adugna</w:t>
      </w:r>
      <w:r w:rsidR="008B7FEA">
        <w:rPr>
          <w:sz w:val="24"/>
          <w:szCs w:val="24"/>
        </w:rPr>
        <w:t xml:space="preserve">, </w:t>
      </w:r>
      <w:bookmarkStart w:id="0" w:name="_Hlk152930021"/>
      <w:r w:rsidR="008C3CF8" w:rsidRPr="00A86990">
        <w:rPr>
          <w:sz w:val="24"/>
          <w:szCs w:val="24"/>
        </w:rPr>
        <w:t>George Brown</w:t>
      </w:r>
      <w:r w:rsidR="008C3CF8">
        <w:rPr>
          <w:sz w:val="24"/>
          <w:szCs w:val="24"/>
        </w:rPr>
        <w:t>,</w:t>
      </w:r>
      <w:r w:rsidR="008C3CF8" w:rsidRPr="008C3CF8">
        <w:rPr>
          <w:sz w:val="24"/>
          <w:szCs w:val="24"/>
        </w:rPr>
        <w:t xml:space="preserve"> </w:t>
      </w:r>
      <w:r w:rsidR="008C3CF8" w:rsidRPr="00A86990">
        <w:rPr>
          <w:sz w:val="24"/>
          <w:szCs w:val="24"/>
        </w:rPr>
        <w:t>Radwan Chowdhury</w:t>
      </w:r>
      <w:r w:rsidR="008C3CF8">
        <w:rPr>
          <w:sz w:val="24"/>
          <w:szCs w:val="24"/>
        </w:rPr>
        <w:t>,</w:t>
      </w:r>
      <w:r w:rsidR="008C3CF8" w:rsidRPr="00A86990">
        <w:rPr>
          <w:sz w:val="24"/>
          <w:szCs w:val="24"/>
        </w:rPr>
        <w:t xml:space="preserve"> </w:t>
      </w:r>
      <w:r w:rsidR="008C3CF8">
        <w:rPr>
          <w:sz w:val="24"/>
          <w:szCs w:val="24"/>
        </w:rPr>
        <w:t>BJ Dawkins,</w:t>
      </w:r>
      <w:r w:rsidR="00337028" w:rsidRPr="00A86990">
        <w:rPr>
          <w:sz w:val="24"/>
          <w:szCs w:val="24"/>
        </w:rPr>
        <w:t xml:space="preserve"> Sheala Durant</w:t>
      </w:r>
      <w:r w:rsidR="00337028">
        <w:rPr>
          <w:sz w:val="24"/>
          <w:szCs w:val="24"/>
        </w:rPr>
        <w:t>,</w:t>
      </w:r>
      <w:r w:rsidR="00337028" w:rsidRPr="00A86990">
        <w:rPr>
          <w:sz w:val="24"/>
          <w:szCs w:val="24"/>
        </w:rPr>
        <w:t xml:space="preserve"> </w:t>
      </w:r>
      <w:r w:rsidR="008B7FEA" w:rsidRPr="00A86990">
        <w:rPr>
          <w:sz w:val="24"/>
          <w:szCs w:val="24"/>
        </w:rPr>
        <w:t>Rach</w:t>
      </w:r>
      <w:r w:rsidR="008C3CF8">
        <w:rPr>
          <w:sz w:val="24"/>
          <w:szCs w:val="24"/>
        </w:rPr>
        <w:t>a</w:t>
      </w:r>
      <w:r w:rsidR="008B7FEA" w:rsidRPr="00A86990">
        <w:rPr>
          <w:sz w:val="24"/>
          <w:szCs w:val="24"/>
        </w:rPr>
        <w:t>el Evans</w:t>
      </w:r>
      <w:r w:rsidR="008B7FEA">
        <w:rPr>
          <w:sz w:val="24"/>
          <w:szCs w:val="24"/>
        </w:rPr>
        <w:t>,</w:t>
      </w:r>
      <w:r w:rsidR="008B7FEA" w:rsidRPr="00D0159E">
        <w:rPr>
          <w:sz w:val="24"/>
          <w:szCs w:val="24"/>
        </w:rPr>
        <w:t xml:space="preserve"> </w:t>
      </w:r>
      <w:bookmarkEnd w:id="0"/>
      <w:r w:rsidR="003E56DA" w:rsidRPr="00A86990">
        <w:rPr>
          <w:sz w:val="24"/>
          <w:szCs w:val="24"/>
        </w:rPr>
        <w:t>Ken Flemme</w:t>
      </w:r>
      <w:r w:rsidR="003E56DA">
        <w:rPr>
          <w:bCs/>
          <w:sz w:val="24"/>
          <w:szCs w:val="24"/>
        </w:rPr>
        <w:t>r</w:t>
      </w:r>
      <w:r w:rsidR="00337028">
        <w:rPr>
          <w:bCs/>
          <w:sz w:val="24"/>
          <w:szCs w:val="24"/>
        </w:rPr>
        <w:t>,</w:t>
      </w:r>
      <w:r w:rsidR="003E56DA" w:rsidRPr="00A86990">
        <w:rPr>
          <w:sz w:val="24"/>
          <w:szCs w:val="24"/>
        </w:rPr>
        <w:t xml:space="preserve"> </w:t>
      </w:r>
      <w:r w:rsidR="008D191E" w:rsidRPr="00A86990">
        <w:rPr>
          <w:sz w:val="24"/>
          <w:szCs w:val="24"/>
        </w:rPr>
        <w:t>Roberta Goldberg</w:t>
      </w:r>
      <w:r w:rsidR="008D191E">
        <w:rPr>
          <w:sz w:val="24"/>
          <w:szCs w:val="24"/>
        </w:rPr>
        <w:t xml:space="preserve">, </w:t>
      </w:r>
      <w:r w:rsidR="008D191E" w:rsidRPr="00A86990">
        <w:rPr>
          <w:sz w:val="24"/>
          <w:szCs w:val="24"/>
        </w:rPr>
        <w:t>Metassebia Kefelegn</w:t>
      </w:r>
      <w:r w:rsidR="008D191E">
        <w:rPr>
          <w:sz w:val="24"/>
          <w:szCs w:val="24"/>
        </w:rPr>
        <w:t>,</w:t>
      </w:r>
      <w:r w:rsidR="008D191E" w:rsidRPr="008B7FEA">
        <w:rPr>
          <w:sz w:val="24"/>
          <w:szCs w:val="24"/>
        </w:rPr>
        <w:t xml:space="preserve"> </w:t>
      </w:r>
      <w:r w:rsidR="003E56DA" w:rsidRPr="00A86990">
        <w:rPr>
          <w:bCs/>
          <w:sz w:val="24"/>
          <w:szCs w:val="24"/>
        </w:rPr>
        <w:t>Peter Myo Khin</w:t>
      </w:r>
      <w:r w:rsidR="00C7725D">
        <w:rPr>
          <w:sz w:val="24"/>
          <w:szCs w:val="24"/>
        </w:rPr>
        <w:t>,</w:t>
      </w:r>
      <w:r w:rsidR="003E56DA">
        <w:rPr>
          <w:sz w:val="24"/>
          <w:szCs w:val="24"/>
        </w:rPr>
        <w:t xml:space="preserve"> </w:t>
      </w:r>
      <w:r w:rsidR="00C945D7" w:rsidRPr="00A86990">
        <w:rPr>
          <w:sz w:val="24"/>
          <w:szCs w:val="24"/>
        </w:rPr>
        <w:t>Len Newman</w:t>
      </w:r>
      <w:r w:rsidR="009022F0">
        <w:rPr>
          <w:sz w:val="24"/>
          <w:szCs w:val="24"/>
        </w:rPr>
        <w:t>,</w:t>
      </w:r>
      <w:r w:rsidR="00C945D7" w:rsidRPr="00A86990">
        <w:rPr>
          <w:sz w:val="24"/>
          <w:szCs w:val="24"/>
        </w:rPr>
        <w:t xml:space="preserve"> </w:t>
      </w:r>
      <w:r w:rsidR="00337028" w:rsidRPr="00A86990">
        <w:rPr>
          <w:sz w:val="24"/>
          <w:szCs w:val="24"/>
        </w:rPr>
        <w:t>Mark Pharaoh</w:t>
      </w:r>
      <w:r w:rsidR="00337028">
        <w:rPr>
          <w:sz w:val="24"/>
          <w:szCs w:val="24"/>
        </w:rPr>
        <w:t xml:space="preserve">, </w:t>
      </w:r>
      <w:r w:rsidR="00D0159E" w:rsidRPr="00A86990">
        <w:rPr>
          <w:sz w:val="24"/>
          <w:szCs w:val="24"/>
        </w:rPr>
        <w:t>Kimberly Price-Evans</w:t>
      </w:r>
      <w:r w:rsidR="00D00C1B">
        <w:rPr>
          <w:sz w:val="24"/>
          <w:szCs w:val="24"/>
        </w:rPr>
        <w:t>,</w:t>
      </w:r>
      <w:r w:rsidR="00D0159E" w:rsidRPr="00D0159E">
        <w:rPr>
          <w:sz w:val="24"/>
          <w:szCs w:val="24"/>
        </w:rPr>
        <w:t xml:space="preserve"> </w:t>
      </w:r>
      <w:r w:rsidR="00337028" w:rsidRPr="00A86990">
        <w:rPr>
          <w:sz w:val="24"/>
          <w:szCs w:val="24"/>
        </w:rPr>
        <w:t>Susan Price</w:t>
      </w:r>
      <w:r w:rsidR="00337028">
        <w:rPr>
          <w:sz w:val="24"/>
          <w:szCs w:val="24"/>
        </w:rPr>
        <w:t xml:space="preserve">, </w:t>
      </w:r>
      <w:r w:rsidR="00C945D7">
        <w:rPr>
          <w:bCs/>
          <w:sz w:val="24"/>
          <w:szCs w:val="24"/>
        </w:rPr>
        <w:t>and</w:t>
      </w:r>
      <w:r w:rsidR="00C945D7">
        <w:rPr>
          <w:sz w:val="24"/>
          <w:szCs w:val="24"/>
        </w:rPr>
        <w:t xml:space="preserve"> </w:t>
      </w:r>
      <w:r w:rsidR="00C945D7" w:rsidRPr="008C3CF8">
        <w:rPr>
          <w:sz w:val="24"/>
          <w:szCs w:val="24"/>
        </w:rPr>
        <w:t>Calandra Tate Moor</w:t>
      </w:r>
      <w:r w:rsidR="00C945D7">
        <w:rPr>
          <w:sz w:val="24"/>
          <w:szCs w:val="24"/>
        </w:rPr>
        <w:t xml:space="preserve">, </w:t>
      </w:r>
      <w:r w:rsidR="005C5E7F" w:rsidRPr="00A86990">
        <w:rPr>
          <w:bCs/>
          <w:sz w:val="24"/>
          <w:szCs w:val="24"/>
        </w:rPr>
        <w:t>and Dan Wilhelm</w:t>
      </w:r>
      <w:r w:rsidR="00521571">
        <w:rPr>
          <w:bCs/>
          <w:sz w:val="24"/>
          <w:szCs w:val="24"/>
        </w:rPr>
        <w:t>.</w:t>
      </w:r>
      <w:r w:rsidR="00C6607B" w:rsidRPr="00A86990">
        <w:rPr>
          <w:bCs/>
          <w:sz w:val="24"/>
          <w:szCs w:val="24"/>
        </w:rPr>
        <w:t xml:space="preserve"> </w:t>
      </w:r>
      <w:r w:rsidRPr="00A86990">
        <w:rPr>
          <w:b/>
          <w:bCs/>
          <w:sz w:val="24"/>
          <w:szCs w:val="24"/>
        </w:rPr>
        <w:t xml:space="preserve">Board </w:t>
      </w:r>
      <w:r w:rsidR="00BC76FB">
        <w:rPr>
          <w:b/>
          <w:bCs/>
          <w:sz w:val="24"/>
          <w:szCs w:val="24"/>
        </w:rPr>
        <w:t>M</w:t>
      </w:r>
      <w:r w:rsidRPr="002A1663">
        <w:rPr>
          <w:b/>
          <w:bCs/>
          <w:sz w:val="24"/>
          <w:szCs w:val="24"/>
        </w:rPr>
        <w:t xml:space="preserve">embers </w:t>
      </w:r>
      <w:r w:rsidR="00BC76FB">
        <w:rPr>
          <w:b/>
          <w:bCs/>
          <w:sz w:val="24"/>
          <w:szCs w:val="24"/>
        </w:rPr>
        <w:t>A</w:t>
      </w:r>
      <w:r w:rsidR="00330655" w:rsidRPr="002A1663">
        <w:rPr>
          <w:b/>
          <w:bCs/>
          <w:sz w:val="24"/>
          <w:szCs w:val="24"/>
        </w:rPr>
        <w:t>bsent</w:t>
      </w:r>
      <w:r w:rsidR="00330655" w:rsidRPr="00A86990">
        <w:rPr>
          <w:b/>
          <w:bCs/>
          <w:sz w:val="24"/>
          <w:szCs w:val="24"/>
        </w:rPr>
        <w:t>:</w:t>
      </w:r>
      <w:r w:rsidR="008C3CF8" w:rsidRPr="008C3CF8">
        <w:rPr>
          <w:sz w:val="24"/>
          <w:szCs w:val="24"/>
        </w:rPr>
        <w:t xml:space="preserve"> </w:t>
      </w:r>
      <w:r w:rsidR="008C3CF8" w:rsidRPr="00A86990">
        <w:rPr>
          <w:sz w:val="24"/>
          <w:szCs w:val="24"/>
        </w:rPr>
        <w:t>LaTonya Brooks</w:t>
      </w:r>
      <w:r w:rsidR="00C945D7">
        <w:rPr>
          <w:sz w:val="24"/>
          <w:szCs w:val="24"/>
        </w:rPr>
        <w:t xml:space="preserve"> and </w:t>
      </w:r>
      <w:r w:rsidR="00C945D7">
        <w:rPr>
          <w:bCs/>
          <w:sz w:val="24"/>
          <w:szCs w:val="24"/>
        </w:rPr>
        <w:t>Tina Oyeniya</w:t>
      </w:r>
    </w:p>
    <w:p w14:paraId="59578C92" w14:textId="5F7F0BDC" w:rsidR="003F6B82" w:rsidRPr="005E27D9" w:rsidRDefault="008E5B89" w:rsidP="003E56DA">
      <w:pPr>
        <w:widowControl w:val="0"/>
        <w:spacing w:before="248" w:line="229" w:lineRule="auto"/>
        <w:ind w:left="1" w:right="228"/>
        <w:rPr>
          <w:bCs/>
          <w:sz w:val="24"/>
          <w:szCs w:val="24"/>
        </w:rPr>
      </w:pPr>
      <w:r w:rsidRPr="006E5375">
        <w:rPr>
          <w:b/>
          <w:sz w:val="24"/>
          <w:szCs w:val="24"/>
        </w:rPr>
        <w:t>Present:</w:t>
      </w:r>
      <w:r w:rsidR="008C3CF8">
        <w:rPr>
          <w:bCs/>
          <w:sz w:val="24"/>
          <w:szCs w:val="24"/>
        </w:rPr>
        <w:t xml:space="preserve"> </w:t>
      </w:r>
      <w:r w:rsidR="00D70B51" w:rsidRPr="005E27D9">
        <w:rPr>
          <w:bCs/>
          <w:sz w:val="24"/>
          <w:szCs w:val="24"/>
        </w:rPr>
        <w:t>Lt</w:t>
      </w:r>
      <w:r w:rsidR="006202A9">
        <w:rPr>
          <w:bCs/>
          <w:sz w:val="24"/>
          <w:szCs w:val="24"/>
        </w:rPr>
        <w:t>.</w:t>
      </w:r>
      <w:r w:rsidR="00D70B51" w:rsidRPr="005E27D9">
        <w:rPr>
          <w:bCs/>
          <w:sz w:val="24"/>
          <w:szCs w:val="24"/>
        </w:rPr>
        <w:t xml:space="preserve"> </w:t>
      </w:r>
      <w:r w:rsidR="008C3CF8">
        <w:rPr>
          <w:color w:val="333333"/>
          <w:sz w:val="24"/>
          <w:szCs w:val="24"/>
          <w:shd w:val="clear" w:color="auto" w:fill="FFFFFF"/>
        </w:rPr>
        <w:t>Rebecca Innocenta</w:t>
      </w:r>
      <w:r w:rsidR="00D70B51">
        <w:rPr>
          <w:color w:val="333333"/>
          <w:sz w:val="24"/>
          <w:szCs w:val="24"/>
          <w:shd w:val="clear" w:color="auto" w:fill="FFFFFF"/>
        </w:rPr>
        <w:t>,</w:t>
      </w:r>
      <w:r w:rsidR="00D70B51" w:rsidRPr="005E27D9">
        <w:rPr>
          <w:bCs/>
          <w:sz w:val="24"/>
          <w:szCs w:val="24"/>
        </w:rPr>
        <w:t xml:space="preserve"> </w:t>
      </w:r>
      <w:r w:rsidR="008C3CF8">
        <w:rPr>
          <w:bCs/>
          <w:sz w:val="24"/>
          <w:szCs w:val="24"/>
        </w:rPr>
        <w:t xml:space="preserve">Chris Wilhelm, </w:t>
      </w:r>
      <w:r w:rsidR="00CC61ED">
        <w:rPr>
          <w:bCs/>
          <w:sz w:val="24"/>
          <w:szCs w:val="24"/>
        </w:rPr>
        <w:t>Chris Howe-Smith</w:t>
      </w:r>
      <w:r w:rsidR="00DF050F">
        <w:rPr>
          <w:bCs/>
          <w:sz w:val="24"/>
          <w:szCs w:val="24"/>
        </w:rPr>
        <w:t>,</w:t>
      </w:r>
      <w:r w:rsidR="00CC61ED">
        <w:rPr>
          <w:bCs/>
          <w:sz w:val="24"/>
          <w:szCs w:val="24"/>
        </w:rPr>
        <w:t xml:space="preserve"> </w:t>
      </w:r>
      <w:bookmarkStart w:id="1" w:name="_Hlk197611052"/>
      <w:r w:rsidR="00D70B51" w:rsidRPr="00D70B51">
        <w:rPr>
          <w:bCs/>
          <w:sz w:val="24"/>
          <w:szCs w:val="24"/>
        </w:rPr>
        <w:t>Erik Copeland</w:t>
      </w:r>
      <w:bookmarkEnd w:id="1"/>
      <w:r w:rsidR="008C3CF8">
        <w:rPr>
          <w:bCs/>
          <w:sz w:val="24"/>
          <w:szCs w:val="24"/>
        </w:rPr>
        <w:t xml:space="preserve">, </w:t>
      </w:r>
      <w:r w:rsidR="00C945D7">
        <w:rPr>
          <w:bCs/>
          <w:sz w:val="24"/>
          <w:szCs w:val="24"/>
        </w:rPr>
        <w:t xml:space="preserve">Brad Stewart, Rob Richardson, </w:t>
      </w:r>
      <w:r w:rsidR="00CC61ED">
        <w:rPr>
          <w:bCs/>
          <w:sz w:val="24"/>
          <w:szCs w:val="24"/>
        </w:rPr>
        <w:t xml:space="preserve">Ken Jones, </w:t>
      </w:r>
      <w:r w:rsidR="006202A9">
        <w:rPr>
          <w:bCs/>
          <w:sz w:val="24"/>
          <w:szCs w:val="24"/>
        </w:rPr>
        <w:t xml:space="preserve">Eileen Finnegan </w:t>
      </w:r>
      <w:r w:rsidR="00D70B51">
        <w:rPr>
          <w:bCs/>
          <w:sz w:val="24"/>
          <w:szCs w:val="24"/>
        </w:rPr>
        <w:t xml:space="preserve">and </w:t>
      </w:r>
      <w:r w:rsidR="006E5375" w:rsidRPr="005E27D9">
        <w:rPr>
          <w:bCs/>
          <w:sz w:val="24"/>
          <w:szCs w:val="24"/>
        </w:rPr>
        <w:t>Ed Weiler</w:t>
      </w:r>
    </w:p>
    <w:p w14:paraId="6E5679B2" w14:textId="3D50F866" w:rsidR="000046FF" w:rsidRPr="00A86990" w:rsidRDefault="003F6B82" w:rsidP="003F6B82">
      <w:pPr>
        <w:widowControl w:val="0"/>
        <w:spacing w:before="248" w:line="229" w:lineRule="auto"/>
        <w:ind w:left="1" w:right="228"/>
        <w:rPr>
          <w:sz w:val="24"/>
          <w:szCs w:val="24"/>
        </w:rPr>
      </w:pPr>
      <w:r w:rsidRPr="00A86990">
        <w:rPr>
          <w:b/>
          <w:sz w:val="24"/>
          <w:szCs w:val="24"/>
        </w:rPr>
        <w:t xml:space="preserve">County Regional </w:t>
      </w:r>
      <w:r w:rsidR="00F05315" w:rsidRPr="00A86990">
        <w:rPr>
          <w:b/>
          <w:sz w:val="24"/>
          <w:szCs w:val="24"/>
        </w:rPr>
        <w:t>Office</w:t>
      </w:r>
      <w:r w:rsidR="00C6607B" w:rsidRPr="00A86990">
        <w:rPr>
          <w:b/>
          <w:sz w:val="24"/>
          <w:szCs w:val="24"/>
        </w:rPr>
        <w:t xml:space="preserve"> </w:t>
      </w:r>
      <w:r w:rsidR="000046FF" w:rsidRPr="00A86990">
        <w:rPr>
          <w:b/>
          <w:sz w:val="24"/>
          <w:szCs w:val="24"/>
        </w:rPr>
        <w:t xml:space="preserve">Staff Present: </w:t>
      </w:r>
      <w:r w:rsidR="000046FF" w:rsidRPr="00A86990">
        <w:rPr>
          <w:sz w:val="24"/>
          <w:szCs w:val="24"/>
        </w:rPr>
        <w:t>Jewru Bandeh</w:t>
      </w:r>
      <w:r w:rsidR="001A2684">
        <w:rPr>
          <w:sz w:val="24"/>
          <w:szCs w:val="24"/>
        </w:rPr>
        <w:t>,</w:t>
      </w:r>
      <w:r w:rsidR="00B95182">
        <w:rPr>
          <w:sz w:val="24"/>
          <w:szCs w:val="24"/>
        </w:rPr>
        <w:t xml:space="preserve"> </w:t>
      </w:r>
      <w:r w:rsidR="00C955A4">
        <w:rPr>
          <w:sz w:val="24"/>
          <w:szCs w:val="24"/>
        </w:rPr>
        <w:t xml:space="preserve">Cicero Salles, </w:t>
      </w:r>
      <w:r w:rsidR="00152915">
        <w:rPr>
          <w:sz w:val="24"/>
          <w:szCs w:val="24"/>
        </w:rPr>
        <w:t>and Ayanna King</w:t>
      </w:r>
      <w:r w:rsidR="00506030">
        <w:rPr>
          <w:sz w:val="24"/>
          <w:szCs w:val="24"/>
        </w:rPr>
        <w:t>.</w:t>
      </w:r>
    </w:p>
    <w:p w14:paraId="06879BA7" w14:textId="1FC450D0" w:rsidR="000046FF" w:rsidRPr="00A86990" w:rsidRDefault="000046FF" w:rsidP="00A60C36">
      <w:pPr>
        <w:widowControl w:val="0"/>
        <w:tabs>
          <w:tab w:val="left" w:pos="3755"/>
        </w:tabs>
        <w:spacing w:before="258" w:line="229" w:lineRule="auto"/>
        <w:ind w:left="1" w:right="51" w:firstLine="5"/>
        <w:rPr>
          <w:sz w:val="24"/>
          <w:szCs w:val="24"/>
        </w:rPr>
      </w:pPr>
      <w:r w:rsidRPr="00A86990">
        <w:rPr>
          <w:b/>
          <w:sz w:val="24"/>
          <w:szCs w:val="24"/>
        </w:rPr>
        <w:t>Welcome</w:t>
      </w:r>
      <w:r w:rsidR="003E1232" w:rsidRPr="00A86990">
        <w:rPr>
          <w:b/>
          <w:sz w:val="24"/>
          <w:szCs w:val="24"/>
        </w:rPr>
        <w:t xml:space="preserve"> and Introductions</w:t>
      </w:r>
      <w:r w:rsidR="00A60C36">
        <w:rPr>
          <w:sz w:val="24"/>
          <w:szCs w:val="24"/>
        </w:rPr>
        <w:t xml:space="preserve">. </w:t>
      </w:r>
      <w:r w:rsidRPr="00A86990">
        <w:rPr>
          <w:sz w:val="24"/>
          <w:szCs w:val="24"/>
        </w:rPr>
        <w:t>The meeting was called</w:t>
      </w:r>
      <w:r w:rsidR="00506030">
        <w:rPr>
          <w:sz w:val="24"/>
          <w:szCs w:val="24"/>
        </w:rPr>
        <w:t xml:space="preserve"> </w:t>
      </w:r>
      <w:r w:rsidR="00CF302E">
        <w:rPr>
          <w:sz w:val="24"/>
          <w:szCs w:val="24"/>
        </w:rPr>
        <w:t xml:space="preserve">to order </w:t>
      </w:r>
      <w:r w:rsidR="006E5375">
        <w:rPr>
          <w:sz w:val="24"/>
          <w:szCs w:val="24"/>
        </w:rPr>
        <w:t>at 7:</w:t>
      </w:r>
      <w:r w:rsidR="00A20E08">
        <w:rPr>
          <w:sz w:val="24"/>
          <w:szCs w:val="24"/>
        </w:rPr>
        <w:t>0</w:t>
      </w:r>
      <w:r w:rsidR="00CC61ED">
        <w:rPr>
          <w:sz w:val="24"/>
          <w:szCs w:val="24"/>
        </w:rPr>
        <w:t>4</w:t>
      </w:r>
      <w:r w:rsidRPr="00A86990">
        <w:rPr>
          <w:sz w:val="24"/>
          <w:szCs w:val="24"/>
        </w:rPr>
        <w:t xml:space="preserve"> p.m</w:t>
      </w:r>
      <w:r w:rsidR="002354F3" w:rsidRPr="00A86990">
        <w:rPr>
          <w:sz w:val="24"/>
          <w:szCs w:val="24"/>
        </w:rPr>
        <w:t>.</w:t>
      </w:r>
      <w:r w:rsidR="00DC428C" w:rsidRPr="00A86990">
        <w:rPr>
          <w:sz w:val="24"/>
          <w:szCs w:val="24"/>
        </w:rPr>
        <w:t xml:space="preserve"> by </w:t>
      </w:r>
      <w:r w:rsidR="00A60C36">
        <w:rPr>
          <w:sz w:val="24"/>
          <w:szCs w:val="24"/>
        </w:rPr>
        <w:t xml:space="preserve">chair </w:t>
      </w:r>
      <w:r w:rsidR="005E27D9">
        <w:rPr>
          <w:sz w:val="24"/>
          <w:szCs w:val="24"/>
        </w:rPr>
        <w:t xml:space="preserve">Peter Myo Khin. </w:t>
      </w:r>
      <w:r w:rsidR="00DC428C" w:rsidRPr="00A86990">
        <w:rPr>
          <w:sz w:val="24"/>
          <w:szCs w:val="24"/>
        </w:rPr>
        <w:t xml:space="preserve">Board members, </w:t>
      </w:r>
      <w:r w:rsidR="009222B3" w:rsidRPr="00A86990">
        <w:rPr>
          <w:sz w:val="24"/>
          <w:szCs w:val="24"/>
        </w:rPr>
        <w:t>gov</w:t>
      </w:r>
      <w:r w:rsidR="00505D4E" w:rsidRPr="00A86990">
        <w:rPr>
          <w:sz w:val="24"/>
          <w:szCs w:val="24"/>
        </w:rPr>
        <w:t>ernmen</w:t>
      </w:r>
      <w:r w:rsidR="009222B3" w:rsidRPr="00A86990">
        <w:rPr>
          <w:sz w:val="24"/>
          <w:szCs w:val="24"/>
        </w:rPr>
        <w:t>t officials</w:t>
      </w:r>
      <w:r w:rsidR="00C96AE8" w:rsidRPr="00A86990">
        <w:rPr>
          <w:sz w:val="24"/>
          <w:szCs w:val="24"/>
        </w:rPr>
        <w:t>,</w:t>
      </w:r>
      <w:r w:rsidR="00DC428C" w:rsidRPr="00A86990">
        <w:rPr>
          <w:sz w:val="24"/>
          <w:szCs w:val="24"/>
        </w:rPr>
        <w:t xml:space="preserve"> and public members introduced themselves</w:t>
      </w:r>
      <w:r w:rsidR="006C4D06">
        <w:rPr>
          <w:sz w:val="24"/>
          <w:szCs w:val="24"/>
        </w:rPr>
        <w:t>.</w:t>
      </w:r>
    </w:p>
    <w:p w14:paraId="5DD433BC" w14:textId="1AC92B7C" w:rsidR="009022F0" w:rsidRDefault="003E1232" w:rsidP="000046FF">
      <w:pPr>
        <w:widowControl w:val="0"/>
        <w:spacing w:before="258" w:line="229" w:lineRule="auto"/>
        <w:ind w:left="1" w:right="51" w:firstLine="5"/>
        <w:rPr>
          <w:sz w:val="24"/>
          <w:szCs w:val="24"/>
        </w:rPr>
      </w:pPr>
      <w:r w:rsidRPr="00A86990">
        <w:rPr>
          <w:b/>
          <w:sz w:val="24"/>
          <w:szCs w:val="24"/>
        </w:rPr>
        <w:t>Approval of</w:t>
      </w:r>
      <w:r w:rsidR="00CF302E">
        <w:rPr>
          <w:b/>
          <w:sz w:val="24"/>
          <w:szCs w:val="24"/>
        </w:rPr>
        <w:t xml:space="preserve"> </w:t>
      </w:r>
      <w:r w:rsidRPr="00A86990">
        <w:rPr>
          <w:b/>
          <w:sz w:val="24"/>
          <w:szCs w:val="24"/>
        </w:rPr>
        <w:t xml:space="preserve">Meeting </w:t>
      </w:r>
      <w:r w:rsidR="005E1DFF">
        <w:rPr>
          <w:b/>
          <w:sz w:val="24"/>
          <w:szCs w:val="24"/>
        </w:rPr>
        <w:t>S</w:t>
      </w:r>
      <w:r w:rsidRPr="00A86990">
        <w:rPr>
          <w:b/>
          <w:sz w:val="24"/>
          <w:szCs w:val="24"/>
        </w:rPr>
        <w:t>ummary:</w:t>
      </w:r>
      <w:r w:rsidR="000046FF" w:rsidRPr="00A86990">
        <w:rPr>
          <w:sz w:val="24"/>
          <w:szCs w:val="24"/>
        </w:rPr>
        <w:t xml:space="preserve"> </w:t>
      </w:r>
      <w:r w:rsidRPr="00A86990">
        <w:rPr>
          <w:sz w:val="24"/>
          <w:szCs w:val="24"/>
        </w:rPr>
        <w:t>The</w:t>
      </w:r>
      <w:r w:rsidR="002666FB">
        <w:rPr>
          <w:sz w:val="24"/>
          <w:szCs w:val="24"/>
        </w:rPr>
        <w:t xml:space="preserve"> </w:t>
      </w:r>
      <w:r w:rsidRPr="00A86990">
        <w:rPr>
          <w:sz w:val="24"/>
          <w:szCs w:val="24"/>
        </w:rPr>
        <w:t>summary</w:t>
      </w:r>
      <w:r w:rsidR="000046FF" w:rsidRPr="00A86990">
        <w:rPr>
          <w:sz w:val="24"/>
          <w:szCs w:val="24"/>
        </w:rPr>
        <w:t xml:space="preserve"> </w:t>
      </w:r>
      <w:r w:rsidR="00F22F4A">
        <w:rPr>
          <w:sz w:val="24"/>
          <w:szCs w:val="24"/>
        </w:rPr>
        <w:t xml:space="preserve">of </w:t>
      </w:r>
      <w:r w:rsidR="000046FF" w:rsidRPr="00A86990">
        <w:rPr>
          <w:sz w:val="24"/>
          <w:szCs w:val="24"/>
        </w:rPr>
        <w:t>the</w:t>
      </w:r>
      <w:r w:rsidR="00506030">
        <w:rPr>
          <w:sz w:val="24"/>
          <w:szCs w:val="24"/>
        </w:rPr>
        <w:t xml:space="preserve"> </w:t>
      </w:r>
      <w:r w:rsidR="00CC61ED">
        <w:rPr>
          <w:sz w:val="24"/>
          <w:szCs w:val="24"/>
        </w:rPr>
        <w:t>April 2</w:t>
      </w:r>
      <w:r w:rsidR="00D70B51">
        <w:rPr>
          <w:sz w:val="24"/>
          <w:szCs w:val="24"/>
        </w:rPr>
        <w:t>,</w:t>
      </w:r>
      <w:r w:rsidR="00506030">
        <w:rPr>
          <w:sz w:val="24"/>
          <w:szCs w:val="24"/>
        </w:rPr>
        <w:t xml:space="preserve"> </w:t>
      </w:r>
      <w:r w:rsidR="006D4DE0" w:rsidRPr="00A86990">
        <w:rPr>
          <w:sz w:val="24"/>
          <w:szCs w:val="24"/>
        </w:rPr>
        <w:t>202</w:t>
      </w:r>
      <w:r w:rsidR="00027377">
        <w:rPr>
          <w:sz w:val="24"/>
          <w:szCs w:val="24"/>
        </w:rPr>
        <w:t>4</w:t>
      </w:r>
      <w:r w:rsidR="000046FF" w:rsidRPr="00A86990">
        <w:rPr>
          <w:sz w:val="24"/>
          <w:szCs w:val="24"/>
        </w:rPr>
        <w:t xml:space="preserve"> meeting </w:t>
      </w:r>
      <w:bookmarkStart w:id="2" w:name="_Hlk163394368"/>
      <w:r w:rsidR="000046FF" w:rsidRPr="00A86990">
        <w:rPr>
          <w:sz w:val="24"/>
          <w:szCs w:val="24"/>
        </w:rPr>
        <w:t>w</w:t>
      </w:r>
      <w:r w:rsidR="006111ED" w:rsidRPr="00A86990">
        <w:rPr>
          <w:sz w:val="24"/>
          <w:szCs w:val="24"/>
        </w:rPr>
        <w:t>as</w:t>
      </w:r>
      <w:r w:rsidR="000046FF" w:rsidRPr="00A86990">
        <w:rPr>
          <w:sz w:val="24"/>
          <w:szCs w:val="24"/>
        </w:rPr>
        <w:t xml:space="preserve"> </w:t>
      </w:r>
      <w:bookmarkStart w:id="3" w:name="_Hlk158389403"/>
      <w:r w:rsidR="000046FF" w:rsidRPr="00A86990">
        <w:rPr>
          <w:sz w:val="24"/>
          <w:szCs w:val="24"/>
        </w:rPr>
        <w:t>approved</w:t>
      </w:r>
      <w:r w:rsidR="006D4DE0" w:rsidRPr="00A86990">
        <w:rPr>
          <w:sz w:val="24"/>
          <w:szCs w:val="24"/>
        </w:rPr>
        <w:t xml:space="preserve"> with</w:t>
      </w:r>
      <w:r w:rsidR="006048DB">
        <w:rPr>
          <w:sz w:val="24"/>
          <w:szCs w:val="24"/>
        </w:rPr>
        <w:t>out any</w:t>
      </w:r>
      <w:r w:rsidR="006D4DE0" w:rsidRPr="00A86990">
        <w:rPr>
          <w:sz w:val="24"/>
          <w:szCs w:val="24"/>
        </w:rPr>
        <w:t xml:space="preserve"> objections</w:t>
      </w:r>
      <w:bookmarkEnd w:id="2"/>
      <w:bookmarkEnd w:id="3"/>
      <w:r w:rsidR="00526CE7">
        <w:rPr>
          <w:sz w:val="24"/>
          <w:szCs w:val="24"/>
        </w:rPr>
        <w:t>.</w:t>
      </w:r>
      <w:r w:rsidR="00460791" w:rsidRPr="00A86990">
        <w:rPr>
          <w:sz w:val="24"/>
          <w:szCs w:val="24"/>
        </w:rPr>
        <w:t xml:space="preserve"> </w:t>
      </w:r>
    </w:p>
    <w:p w14:paraId="1F3ECC30" w14:textId="72934436" w:rsidR="003E1232" w:rsidRPr="00A86990" w:rsidRDefault="00CC61ED" w:rsidP="000046FF">
      <w:pPr>
        <w:widowControl w:val="0"/>
        <w:spacing w:before="258" w:line="229" w:lineRule="auto"/>
        <w:ind w:left="1" w:right="51" w:firstLine="5"/>
        <w:rPr>
          <w:sz w:val="24"/>
          <w:szCs w:val="24"/>
        </w:rPr>
      </w:pPr>
      <w:r>
        <w:rPr>
          <w:sz w:val="24"/>
          <w:szCs w:val="24"/>
        </w:rPr>
        <w:t xml:space="preserve">There was a </w:t>
      </w:r>
      <w:r w:rsidR="009022F0">
        <w:rPr>
          <w:sz w:val="24"/>
          <w:szCs w:val="24"/>
        </w:rPr>
        <w:t>J</w:t>
      </w:r>
      <w:r>
        <w:rPr>
          <w:sz w:val="24"/>
          <w:szCs w:val="24"/>
        </w:rPr>
        <w:t xml:space="preserve">oint Committee meeting on April 9 where the MCPS Superintendent was the featured speaker. Minutes for that meeting were prepared and distributed at the meeting but since board members had not had time to review them, action on them was deferred until the June 4 meeting.  </w:t>
      </w:r>
    </w:p>
    <w:p w14:paraId="6AE83B83" w14:textId="77777777" w:rsidR="003D61D6" w:rsidRDefault="003D61D6" w:rsidP="00177CD2">
      <w:pPr>
        <w:widowControl w:val="0"/>
        <w:spacing w:before="0" w:line="230" w:lineRule="auto"/>
        <w:ind w:right="291"/>
        <w:rPr>
          <w:b/>
          <w:sz w:val="24"/>
          <w:szCs w:val="24"/>
        </w:rPr>
      </w:pPr>
    </w:p>
    <w:p w14:paraId="27393303" w14:textId="6C45F05C" w:rsidR="00BF5B50" w:rsidRDefault="006202A9" w:rsidP="00BF5B50">
      <w:pPr>
        <w:spacing w:before="0" w:after="160" w:line="259" w:lineRule="auto"/>
        <w:rPr>
          <w:rFonts w:eastAsiaTheme="minorHAnsi"/>
          <w:kern w:val="2"/>
          <w:sz w:val="24"/>
          <w:szCs w:val="24"/>
          <w:lang w:val="en-US"/>
          <w14:ligatures w14:val="standardContextual"/>
        </w:rPr>
      </w:pPr>
      <w:r>
        <w:rPr>
          <w:rFonts w:eastAsiaTheme="minorHAnsi"/>
          <w:b/>
          <w:bCs/>
          <w:kern w:val="2"/>
          <w:sz w:val="24"/>
          <w:szCs w:val="24"/>
          <w:lang w:val="en-US"/>
          <w14:ligatures w14:val="standardContextual"/>
        </w:rPr>
        <w:t xml:space="preserve">Montgomery County </w:t>
      </w:r>
      <w:r w:rsidR="00BF5B50">
        <w:rPr>
          <w:rFonts w:eastAsiaTheme="minorHAnsi"/>
          <w:b/>
          <w:bCs/>
          <w:kern w:val="2"/>
          <w:sz w:val="24"/>
          <w:szCs w:val="24"/>
          <w:lang w:val="en-US"/>
          <w14:ligatures w14:val="standardContextual"/>
        </w:rPr>
        <w:t xml:space="preserve">Police </w:t>
      </w:r>
      <w:r>
        <w:rPr>
          <w:rFonts w:eastAsiaTheme="minorHAnsi"/>
          <w:b/>
          <w:bCs/>
          <w:kern w:val="2"/>
          <w:sz w:val="24"/>
          <w:szCs w:val="24"/>
          <w:lang w:val="en-US"/>
          <w14:ligatures w14:val="standardContextual"/>
        </w:rPr>
        <w:t>Department-</w:t>
      </w:r>
      <w:r w:rsidR="00BF5B50" w:rsidRPr="005A1A81">
        <w:rPr>
          <w:rFonts w:eastAsiaTheme="minorHAnsi"/>
          <w:b/>
          <w:bCs/>
          <w:kern w:val="2"/>
          <w:sz w:val="24"/>
          <w:szCs w:val="24"/>
          <w:lang w:val="en-US"/>
          <w14:ligatures w14:val="standardContextual"/>
        </w:rPr>
        <w:t>District 3</w:t>
      </w:r>
      <w:r w:rsidR="00BF5B50">
        <w:rPr>
          <w:rFonts w:eastAsiaTheme="minorHAnsi"/>
          <w:kern w:val="2"/>
          <w:sz w:val="24"/>
          <w:szCs w:val="24"/>
          <w:lang w:val="en-US"/>
          <w14:ligatures w14:val="standardContextual"/>
        </w:rPr>
        <w:t>:</w:t>
      </w:r>
      <w:r w:rsidR="00BF5B50" w:rsidRPr="008A189D">
        <w:rPr>
          <w:rFonts w:eastAsiaTheme="minorHAnsi"/>
          <w:kern w:val="2"/>
          <w:sz w:val="24"/>
          <w:szCs w:val="24"/>
          <w:lang w:val="en-US"/>
          <w14:ligatures w14:val="standardContextual"/>
        </w:rPr>
        <w:t xml:space="preserve"> </w:t>
      </w:r>
      <w:r w:rsidR="00A20E08">
        <w:rPr>
          <w:bCs/>
          <w:sz w:val="24"/>
          <w:szCs w:val="24"/>
        </w:rPr>
        <w:t>Lt</w:t>
      </w:r>
      <w:r w:rsidR="005B54EA">
        <w:rPr>
          <w:bCs/>
          <w:sz w:val="24"/>
          <w:szCs w:val="24"/>
        </w:rPr>
        <w:t>.</w:t>
      </w:r>
      <w:r w:rsidR="00A20E08">
        <w:rPr>
          <w:bCs/>
          <w:sz w:val="24"/>
          <w:szCs w:val="24"/>
        </w:rPr>
        <w:t xml:space="preserve"> Innocenta </w:t>
      </w:r>
      <w:r w:rsidR="00BF5B50">
        <w:rPr>
          <w:rFonts w:eastAsiaTheme="minorHAnsi"/>
          <w:kern w:val="2"/>
          <w:sz w:val="24"/>
          <w:szCs w:val="24"/>
          <w:lang w:val="en-US"/>
          <w14:ligatures w14:val="standardContextual"/>
        </w:rPr>
        <w:t>gave</w:t>
      </w:r>
      <w:r w:rsidR="007562C7">
        <w:rPr>
          <w:rFonts w:eastAsiaTheme="minorHAnsi"/>
          <w:kern w:val="2"/>
          <w:sz w:val="24"/>
          <w:szCs w:val="24"/>
          <w:lang w:val="en-US"/>
          <w14:ligatures w14:val="standardContextual"/>
        </w:rPr>
        <w:t xml:space="preserve"> </w:t>
      </w:r>
      <w:r w:rsidR="00CC61ED">
        <w:rPr>
          <w:rFonts w:eastAsiaTheme="minorHAnsi"/>
          <w:kern w:val="2"/>
          <w:sz w:val="24"/>
          <w:szCs w:val="24"/>
          <w:lang w:val="en-US"/>
          <w14:ligatures w14:val="standardContextual"/>
        </w:rPr>
        <w:t xml:space="preserve">the </w:t>
      </w:r>
      <w:r w:rsidR="00DF050F">
        <w:rPr>
          <w:rFonts w:eastAsiaTheme="minorHAnsi"/>
          <w:kern w:val="2"/>
          <w:sz w:val="24"/>
          <w:szCs w:val="24"/>
          <w:lang w:val="en-US"/>
          <w14:ligatures w14:val="standardContextual"/>
        </w:rPr>
        <w:t xml:space="preserve">following </w:t>
      </w:r>
      <w:r w:rsidR="00CC61ED">
        <w:rPr>
          <w:rFonts w:eastAsiaTheme="minorHAnsi"/>
          <w:kern w:val="2"/>
          <w:sz w:val="24"/>
          <w:szCs w:val="24"/>
          <w:lang w:val="en-US"/>
          <w14:ligatures w14:val="standardContextual"/>
        </w:rPr>
        <w:t>police report for District 3</w:t>
      </w:r>
      <w:r w:rsidR="00BF5B50">
        <w:rPr>
          <w:rFonts w:eastAsiaTheme="minorHAnsi"/>
          <w:kern w:val="2"/>
          <w:sz w:val="24"/>
          <w:szCs w:val="24"/>
          <w:lang w:val="en-US"/>
          <w14:ligatures w14:val="standardContextual"/>
        </w:rPr>
        <w:t>:</w:t>
      </w:r>
    </w:p>
    <w:p w14:paraId="0D2DF270" w14:textId="1A87A973" w:rsidR="0041048A" w:rsidRDefault="00CC61ED" w:rsidP="00BF0898">
      <w:pPr>
        <w:pStyle w:val="ListParagraph"/>
        <w:numPr>
          <w:ilvl w:val="0"/>
          <w:numId w:val="30"/>
        </w:numPr>
        <w:tabs>
          <w:tab w:val="left" w:pos="1260"/>
        </w:tabs>
        <w:spacing w:before="0" w:after="160" w:line="259" w:lineRule="auto"/>
        <w:jc w:val="both"/>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There were no homicides or </w:t>
      </w:r>
      <w:r w:rsidR="0041048A">
        <w:rPr>
          <w:rFonts w:eastAsiaTheme="minorHAnsi"/>
          <w:kern w:val="2"/>
          <w:sz w:val="24"/>
          <w:szCs w:val="24"/>
          <w:lang w:val="en-US"/>
          <w14:ligatures w14:val="standardContextual"/>
        </w:rPr>
        <w:t>shootings</w:t>
      </w:r>
      <w:r>
        <w:rPr>
          <w:rFonts w:eastAsiaTheme="minorHAnsi"/>
          <w:kern w:val="2"/>
          <w:sz w:val="24"/>
          <w:szCs w:val="24"/>
          <w:lang w:val="en-US"/>
          <w14:ligatures w14:val="standardContextual"/>
        </w:rPr>
        <w:t xml:space="preserve"> since the </w:t>
      </w:r>
      <w:r w:rsidR="0041048A">
        <w:rPr>
          <w:rFonts w:eastAsiaTheme="minorHAnsi"/>
          <w:kern w:val="2"/>
          <w:sz w:val="24"/>
          <w:szCs w:val="24"/>
          <w:lang w:val="en-US"/>
          <w14:ligatures w14:val="standardContextual"/>
        </w:rPr>
        <w:t xml:space="preserve">last meeting. </w:t>
      </w:r>
    </w:p>
    <w:p w14:paraId="0504DB68" w14:textId="59913CEF" w:rsidR="00A20E08" w:rsidRDefault="0041048A" w:rsidP="00BF0898">
      <w:pPr>
        <w:pStyle w:val="ListParagraph"/>
        <w:numPr>
          <w:ilvl w:val="0"/>
          <w:numId w:val="30"/>
        </w:numPr>
        <w:tabs>
          <w:tab w:val="left" w:pos="1260"/>
        </w:tabs>
        <w:spacing w:before="0" w:after="160" w:line="259" w:lineRule="auto"/>
        <w:jc w:val="both"/>
        <w:rPr>
          <w:rFonts w:eastAsiaTheme="minorHAnsi"/>
          <w:kern w:val="2"/>
          <w:sz w:val="24"/>
          <w:szCs w:val="24"/>
          <w:lang w:val="en-US"/>
          <w14:ligatures w14:val="standardContextual"/>
        </w:rPr>
      </w:pPr>
      <w:r>
        <w:rPr>
          <w:rFonts w:eastAsiaTheme="minorHAnsi"/>
          <w:kern w:val="2"/>
          <w:sz w:val="24"/>
          <w:szCs w:val="24"/>
          <w:lang w:val="en-US"/>
          <w14:ligatures w14:val="standardContextual"/>
        </w:rPr>
        <w:t>The</w:t>
      </w:r>
      <w:r w:rsidR="00113D1E">
        <w:rPr>
          <w:rFonts w:eastAsiaTheme="minorHAnsi"/>
          <w:kern w:val="2"/>
          <w:sz w:val="24"/>
          <w:szCs w:val="24"/>
          <w:lang w:val="en-US"/>
          <w14:ligatures w14:val="standardContextual"/>
        </w:rPr>
        <w:t>re</w:t>
      </w:r>
      <w:r>
        <w:rPr>
          <w:rFonts w:eastAsiaTheme="minorHAnsi"/>
          <w:kern w:val="2"/>
          <w:sz w:val="24"/>
          <w:szCs w:val="24"/>
          <w:lang w:val="en-US"/>
          <w14:ligatures w14:val="standardContextual"/>
        </w:rPr>
        <w:t xml:space="preserve"> has been an arrest in the </w:t>
      </w:r>
      <w:r w:rsidR="00F86A2E" w:rsidRPr="00F86A2E">
        <w:rPr>
          <w:rFonts w:eastAsiaTheme="minorHAnsi"/>
          <w:kern w:val="2"/>
          <w:sz w:val="24"/>
          <w:szCs w:val="24"/>
          <w:lang w:val="en-US"/>
          <w14:ligatures w14:val="standardContextual"/>
        </w:rPr>
        <w:t xml:space="preserve">homicide </w:t>
      </w:r>
      <w:r>
        <w:rPr>
          <w:rFonts w:eastAsiaTheme="minorHAnsi"/>
          <w:kern w:val="2"/>
          <w:sz w:val="24"/>
          <w:szCs w:val="24"/>
          <w:lang w:val="en-US"/>
          <w14:ligatures w14:val="standardContextual"/>
        </w:rPr>
        <w:t>report</w:t>
      </w:r>
      <w:r w:rsidR="009022F0">
        <w:rPr>
          <w:rFonts w:eastAsiaTheme="minorHAnsi"/>
          <w:kern w:val="2"/>
          <w:sz w:val="24"/>
          <w:szCs w:val="24"/>
          <w:lang w:val="en-US"/>
          <w14:ligatures w14:val="standardContextual"/>
        </w:rPr>
        <w:t>ed</w:t>
      </w:r>
      <w:r w:rsidR="00F86A2E" w:rsidRPr="00F86A2E">
        <w:rPr>
          <w:rFonts w:eastAsiaTheme="minorHAnsi"/>
          <w:kern w:val="2"/>
          <w:sz w:val="24"/>
          <w:szCs w:val="24"/>
          <w:lang w:val="en-US"/>
          <w14:ligatures w14:val="standardContextual"/>
        </w:rPr>
        <w:t xml:space="preserve"> </w:t>
      </w:r>
      <w:r w:rsidR="00DF050F">
        <w:rPr>
          <w:rFonts w:eastAsiaTheme="minorHAnsi"/>
          <w:kern w:val="2"/>
          <w:sz w:val="24"/>
          <w:szCs w:val="24"/>
          <w:lang w:val="en-US"/>
          <w14:ligatures w14:val="standardContextual"/>
        </w:rPr>
        <w:t xml:space="preserve">on </w:t>
      </w:r>
      <w:r w:rsidR="00F86A2E" w:rsidRPr="00F86A2E">
        <w:rPr>
          <w:rFonts w:eastAsiaTheme="minorHAnsi"/>
          <w:kern w:val="2"/>
          <w:sz w:val="24"/>
          <w:szCs w:val="24"/>
          <w:lang w:val="en-US"/>
          <w14:ligatures w14:val="standardContextual"/>
        </w:rPr>
        <w:t>last month</w:t>
      </w:r>
      <w:r>
        <w:rPr>
          <w:rFonts w:eastAsiaTheme="minorHAnsi"/>
          <w:kern w:val="2"/>
          <w:sz w:val="24"/>
          <w:szCs w:val="24"/>
          <w:lang w:val="en-US"/>
          <w14:ligatures w14:val="standardContextual"/>
        </w:rPr>
        <w:t xml:space="preserve">. </w:t>
      </w:r>
    </w:p>
    <w:p w14:paraId="5EABC16B" w14:textId="3B9D94DF" w:rsidR="0041048A" w:rsidRDefault="0041048A" w:rsidP="00BF0898">
      <w:pPr>
        <w:pStyle w:val="ListParagraph"/>
        <w:numPr>
          <w:ilvl w:val="0"/>
          <w:numId w:val="30"/>
        </w:numPr>
        <w:tabs>
          <w:tab w:val="left" w:pos="1260"/>
        </w:tabs>
        <w:spacing w:before="0" w:after="160" w:line="259" w:lineRule="auto"/>
        <w:jc w:val="both"/>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The number of </w:t>
      </w:r>
      <w:r w:rsidR="00F22F4A">
        <w:rPr>
          <w:rFonts w:eastAsiaTheme="minorHAnsi"/>
          <w:kern w:val="2"/>
          <w:sz w:val="24"/>
          <w:szCs w:val="24"/>
          <w:lang w:val="en-US"/>
          <w14:ligatures w14:val="standardContextual"/>
        </w:rPr>
        <w:t>th</w:t>
      </w:r>
      <w:r w:rsidR="00537338">
        <w:rPr>
          <w:rFonts w:eastAsiaTheme="minorHAnsi"/>
          <w:kern w:val="2"/>
          <w:sz w:val="24"/>
          <w:szCs w:val="24"/>
          <w:lang w:val="en-US"/>
          <w14:ligatures w14:val="standardContextual"/>
        </w:rPr>
        <w:t>eft</w:t>
      </w:r>
      <w:r w:rsidR="00F22F4A">
        <w:rPr>
          <w:rFonts w:eastAsiaTheme="minorHAnsi"/>
          <w:kern w:val="2"/>
          <w:sz w:val="24"/>
          <w:szCs w:val="24"/>
          <w:lang w:val="en-US"/>
          <w14:ligatures w14:val="standardContextual"/>
        </w:rPr>
        <w:t>s</w:t>
      </w:r>
      <w:r>
        <w:rPr>
          <w:rFonts w:eastAsiaTheme="minorHAnsi"/>
          <w:kern w:val="2"/>
          <w:sz w:val="24"/>
          <w:szCs w:val="24"/>
          <w:lang w:val="en-US"/>
          <w14:ligatures w14:val="standardContextual"/>
        </w:rPr>
        <w:t xml:space="preserve"> from cars is down</w:t>
      </w:r>
      <w:r w:rsidR="00537338">
        <w:rPr>
          <w:rFonts w:eastAsiaTheme="minorHAnsi"/>
          <w:kern w:val="2"/>
          <w:sz w:val="24"/>
          <w:szCs w:val="24"/>
          <w:lang w:val="en-US"/>
          <w14:ligatures w14:val="standardContextual"/>
        </w:rPr>
        <w:t>,</w:t>
      </w:r>
      <w:r>
        <w:rPr>
          <w:rFonts w:eastAsiaTheme="minorHAnsi"/>
          <w:kern w:val="2"/>
          <w:sz w:val="24"/>
          <w:szCs w:val="24"/>
          <w:lang w:val="en-US"/>
          <w14:ligatures w14:val="standardContextual"/>
        </w:rPr>
        <w:t xml:space="preserve"> but it </w:t>
      </w:r>
      <w:r w:rsidR="00537338">
        <w:rPr>
          <w:rFonts w:eastAsiaTheme="minorHAnsi"/>
          <w:kern w:val="2"/>
          <w:sz w:val="24"/>
          <w:szCs w:val="24"/>
          <w:lang w:val="en-US"/>
          <w14:ligatures w14:val="standardContextual"/>
        </w:rPr>
        <w:t xml:space="preserve">is </w:t>
      </w:r>
      <w:r>
        <w:rPr>
          <w:rFonts w:eastAsiaTheme="minorHAnsi"/>
          <w:kern w:val="2"/>
          <w:sz w:val="24"/>
          <w:szCs w:val="24"/>
          <w:lang w:val="en-US"/>
          <w14:ligatures w14:val="standardContextual"/>
        </w:rPr>
        <w:t>still a</w:t>
      </w:r>
      <w:r w:rsidR="00DF050F">
        <w:rPr>
          <w:rFonts w:eastAsiaTheme="minorHAnsi"/>
          <w:kern w:val="2"/>
          <w:sz w:val="24"/>
          <w:szCs w:val="24"/>
          <w:lang w:val="en-US"/>
          <w14:ligatures w14:val="standardContextual"/>
        </w:rPr>
        <w:t>n</w:t>
      </w:r>
      <w:r>
        <w:rPr>
          <w:rFonts w:eastAsiaTheme="minorHAnsi"/>
          <w:kern w:val="2"/>
          <w:sz w:val="24"/>
          <w:szCs w:val="24"/>
          <w:lang w:val="en-US"/>
          <w14:ligatures w14:val="standardContextual"/>
        </w:rPr>
        <w:t xml:space="preserve"> </w:t>
      </w:r>
      <w:r w:rsidR="009022F0">
        <w:rPr>
          <w:rFonts w:eastAsiaTheme="minorHAnsi"/>
          <w:kern w:val="2"/>
          <w:sz w:val="24"/>
          <w:szCs w:val="24"/>
          <w:lang w:val="en-US"/>
          <w14:ligatures w14:val="standardContextual"/>
        </w:rPr>
        <w:t>issue</w:t>
      </w:r>
      <w:r>
        <w:rPr>
          <w:rFonts w:eastAsiaTheme="minorHAnsi"/>
          <w:kern w:val="2"/>
          <w:sz w:val="24"/>
          <w:szCs w:val="24"/>
          <w:lang w:val="en-US"/>
          <w14:ligatures w14:val="standardContextual"/>
        </w:rPr>
        <w:t>.</w:t>
      </w:r>
    </w:p>
    <w:p w14:paraId="03B75BE1" w14:textId="0A16F773" w:rsidR="0041048A" w:rsidRDefault="0041048A" w:rsidP="00BF0898">
      <w:pPr>
        <w:pStyle w:val="ListParagraph"/>
        <w:numPr>
          <w:ilvl w:val="0"/>
          <w:numId w:val="30"/>
        </w:numPr>
        <w:tabs>
          <w:tab w:val="left" w:pos="1260"/>
        </w:tabs>
        <w:spacing w:before="0" w:after="160" w:line="259" w:lineRule="auto"/>
        <w:jc w:val="both"/>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The district is taking steps to </w:t>
      </w:r>
      <w:r w:rsidR="00F22F4A">
        <w:rPr>
          <w:rFonts w:eastAsiaTheme="minorHAnsi"/>
          <w:kern w:val="2"/>
          <w:sz w:val="24"/>
          <w:szCs w:val="24"/>
          <w:lang w:val="en-US"/>
          <w14:ligatures w14:val="standardContextual"/>
        </w:rPr>
        <w:t xml:space="preserve">better </w:t>
      </w:r>
      <w:r>
        <w:rPr>
          <w:rFonts w:eastAsiaTheme="minorHAnsi"/>
          <w:kern w:val="2"/>
          <w:sz w:val="24"/>
          <w:szCs w:val="24"/>
          <w:lang w:val="en-US"/>
          <w14:ligatures w14:val="standardContextual"/>
        </w:rPr>
        <w:t>inform the community when they close an incident in which there is widespread interest.</w:t>
      </w:r>
    </w:p>
    <w:p w14:paraId="0B41C8C6" w14:textId="050112C8" w:rsidR="0041048A" w:rsidRDefault="0041048A" w:rsidP="00BF0898">
      <w:pPr>
        <w:pStyle w:val="ListParagraph"/>
        <w:numPr>
          <w:ilvl w:val="0"/>
          <w:numId w:val="30"/>
        </w:numPr>
        <w:tabs>
          <w:tab w:val="left" w:pos="1260"/>
        </w:tabs>
        <w:spacing w:before="0" w:after="160" w:line="259" w:lineRule="auto"/>
        <w:jc w:val="both"/>
        <w:rPr>
          <w:rFonts w:eastAsiaTheme="minorHAnsi"/>
          <w:kern w:val="2"/>
          <w:sz w:val="24"/>
          <w:szCs w:val="24"/>
          <w:lang w:val="en-US"/>
          <w14:ligatures w14:val="standardContextual"/>
        </w:rPr>
      </w:pPr>
      <w:r>
        <w:rPr>
          <w:rFonts w:eastAsiaTheme="minorHAnsi"/>
          <w:kern w:val="2"/>
          <w:sz w:val="24"/>
          <w:szCs w:val="24"/>
          <w:lang w:val="en-US"/>
          <w14:ligatures w14:val="standardContextual"/>
        </w:rPr>
        <w:t xml:space="preserve">They are meeting with the FAA concerning what </w:t>
      </w:r>
      <w:r w:rsidR="009022F0">
        <w:rPr>
          <w:rFonts w:eastAsiaTheme="minorHAnsi"/>
          <w:kern w:val="2"/>
          <w:sz w:val="24"/>
          <w:szCs w:val="24"/>
          <w:lang w:val="en-US"/>
          <w14:ligatures w14:val="standardContextual"/>
        </w:rPr>
        <w:t>is</w:t>
      </w:r>
      <w:r>
        <w:rPr>
          <w:rFonts w:eastAsiaTheme="minorHAnsi"/>
          <w:kern w:val="2"/>
          <w:sz w:val="24"/>
          <w:szCs w:val="24"/>
          <w:lang w:val="en-US"/>
          <w14:ligatures w14:val="standardContextual"/>
        </w:rPr>
        <w:t xml:space="preserve"> required </w:t>
      </w:r>
      <w:r w:rsidR="009022F0">
        <w:rPr>
          <w:rFonts w:eastAsiaTheme="minorHAnsi"/>
          <w:kern w:val="2"/>
          <w:sz w:val="24"/>
          <w:szCs w:val="24"/>
          <w:lang w:val="en-US"/>
          <w14:ligatures w14:val="standardContextual"/>
        </w:rPr>
        <w:t>for</w:t>
      </w:r>
      <w:r>
        <w:rPr>
          <w:rFonts w:eastAsiaTheme="minorHAnsi"/>
          <w:kern w:val="2"/>
          <w:sz w:val="24"/>
          <w:szCs w:val="24"/>
          <w:lang w:val="en-US"/>
          <w14:ligatures w14:val="standardContextual"/>
        </w:rPr>
        <w:t xml:space="preserve"> the drone program. </w:t>
      </w:r>
    </w:p>
    <w:p w14:paraId="148CB772" w14:textId="205C9D11" w:rsidR="0041048A" w:rsidRPr="0041048A" w:rsidRDefault="0041048A" w:rsidP="0041048A">
      <w:pPr>
        <w:tabs>
          <w:tab w:val="left" w:pos="1260"/>
        </w:tabs>
        <w:spacing w:before="0" w:after="160" w:line="259" w:lineRule="auto"/>
        <w:jc w:val="both"/>
        <w:rPr>
          <w:rFonts w:eastAsiaTheme="minorHAnsi"/>
          <w:kern w:val="2"/>
          <w:sz w:val="24"/>
          <w:szCs w:val="24"/>
          <w:lang w:val="en-US"/>
          <w14:ligatures w14:val="standardContextual"/>
        </w:rPr>
      </w:pPr>
      <w:r>
        <w:rPr>
          <w:rFonts w:eastAsiaTheme="minorHAnsi"/>
          <w:kern w:val="2"/>
          <w:sz w:val="24"/>
          <w:szCs w:val="24"/>
          <w:lang w:val="en-US"/>
          <w14:ligatures w14:val="standardContextual"/>
        </w:rPr>
        <w:t>Rachael Ev</w:t>
      </w:r>
      <w:r w:rsidR="006202A9">
        <w:rPr>
          <w:rFonts w:eastAsiaTheme="minorHAnsi"/>
          <w:kern w:val="2"/>
          <w:sz w:val="24"/>
          <w:szCs w:val="24"/>
          <w:lang w:val="en-US"/>
          <w14:ligatures w14:val="standardContextual"/>
        </w:rPr>
        <w:t>a</w:t>
      </w:r>
      <w:r>
        <w:rPr>
          <w:rFonts w:eastAsiaTheme="minorHAnsi"/>
          <w:kern w:val="2"/>
          <w:sz w:val="24"/>
          <w:szCs w:val="24"/>
          <w:lang w:val="en-US"/>
          <w14:ligatures w14:val="standardContextual"/>
        </w:rPr>
        <w:t>ns indicated there were break</w:t>
      </w:r>
      <w:r w:rsidR="009022F0">
        <w:rPr>
          <w:rFonts w:eastAsiaTheme="minorHAnsi"/>
          <w:kern w:val="2"/>
          <w:sz w:val="24"/>
          <w:szCs w:val="24"/>
          <w:lang w:val="en-US"/>
          <w14:ligatures w14:val="standardContextual"/>
        </w:rPr>
        <w:t>-</w:t>
      </w:r>
      <w:r>
        <w:rPr>
          <w:rFonts w:eastAsiaTheme="minorHAnsi"/>
          <w:kern w:val="2"/>
          <w:sz w:val="24"/>
          <w:szCs w:val="24"/>
          <w:lang w:val="en-US"/>
          <w14:ligatures w14:val="standardContextual"/>
        </w:rPr>
        <w:t xml:space="preserve">ends of commercial properties last night </w:t>
      </w:r>
      <w:r w:rsidR="00DF050F">
        <w:rPr>
          <w:rFonts w:eastAsiaTheme="minorHAnsi"/>
          <w:kern w:val="2"/>
          <w:sz w:val="24"/>
          <w:szCs w:val="24"/>
          <w:lang w:val="en-US"/>
          <w14:ligatures w14:val="standardContextual"/>
        </w:rPr>
        <w:t>in</w:t>
      </w:r>
      <w:r>
        <w:rPr>
          <w:rFonts w:eastAsiaTheme="minorHAnsi"/>
          <w:kern w:val="2"/>
          <w:sz w:val="24"/>
          <w:szCs w:val="24"/>
          <w:lang w:val="en-US"/>
          <w14:ligatures w14:val="standardContextual"/>
        </w:rPr>
        <w:t xml:space="preserve"> Burtonsville and White Oak. Lt</w:t>
      </w:r>
      <w:r w:rsidR="00537338">
        <w:rPr>
          <w:rFonts w:eastAsiaTheme="minorHAnsi"/>
          <w:kern w:val="2"/>
          <w:sz w:val="24"/>
          <w:szCs w:val="24"/>
          <w:lang w:val="en-US"/>
          <w14:ligatures w14:val="standardContextual"/>
        </w:rPr>
        <w:t>.</w:t>
      </w:r>
      <w:r>
        <w:rPr>
          <w:rFonts w:eastAsiaTheme="minorHAnsi"/>
          <w:kern w:val="2"/>
          <w:sz w:val="24"/>
          <w:szCs w:val="24"/>
          <w:lang w:val="en-US"/>
          <w14:ligatures w14:val="standardContextual"/>
        </w:rPr>
        <w:t xml:space="preserve"> Innocenta will </w:t>
      </w:r>
      <w:proofErr w:type="gramStart"/>
      <w:r>
        <w:rPr>
          <w:rFonts w:eastAsiaTheme="minorHAnsi"/>
          <w:kern w:val="2"/>
          <w:sz w:val="24"/>
          <w:szCs w:val="24"/>
          <w:lang w:val="en-US"/>
          <w14:ligatures w14:val="standardContextual"/>
        </w:rPr>
        <w:t>look into</w:t>
      </w:r>
      <w:proofErr w:type="gramEnd"/>
      <w:r>
        <w:rPr>
          <w:rFonts w:eastAsiaTheme="minorHAnsi"/>
          <w:kern w:val="2"/>
          <w:sz w:val="24"/>
          <w:szCs w:val="24"/>
          <w:lang w:val="en-US"/>
          <w14:ligatures w14:val="standardContextual"/>
        </w:rPr>
        <w:t xml:space="preserve"> </w:t>
      </w:r>
      <w:r w:rsidR="00F22F4A">
        <w:rPr>
          <w:rFonts w:eastAsiaTheme="minorHAnsi"/>
          <w:kern w:val="2"/>
          <w:sz w:val="24"/>
          <w:szCs w:val="24"/>
          <w:lang w:val="en-US"/>
          <w14:ligatures w14:val="standardContextual"/>
        </w:rPr>
        <w:t xml:space="preserve">Rachael’s </w:t>
      </w:r>
      <w:r>
        <w:rPr>
          <w:rFonts w:eastAsiaTheme="minorHAnsi"/>
          <w:kern w:val="2"/>
          <w:sz w:val="24"/>
          <w:szCs w:val="24"/>
          <w:lang w:val="en-US"/>
          <w14:ligatures w14:val="standardContextual"/>
        </w:rPr>
        <w:t xml:space="preserve">report. </w:t>
      </w:r>
    </w:p>
    <w:p w14:paraId="2FC41EBB" w14:textId="1C025F35" w:rsidR="00513554" w:rsidRPr="00617FD8" w:rsidRDefault="0041048A" w:rsidP="006D4BCB">
      <w:pPr>
        <w:tabs>
          <w:tab w:val="left" w:pos="1260"/>
        </w:tabs>
        <w:spacing w:before="0" w:after="160" w:line="259" w:lineRule="auto"/>
        <w:jc w:val="both"/>
        <w:rPr>
          <w:rFonts w:eastAsia="Aptos"/>
          <w:sz w:val="24"/>
          <w:szCs w:val="24"/>
        </w:rPr>
      </w:pPr>
      <w:r w:rsidRPr="006202A9">
        <w:rPr>
          <w:rFonts w:eastAsiaTheme="minorHAnsi"/>
          <w:b/>
          <w:bCs/>
          <w:kern w:val="2"/>
          <w:sz w:val="24"/>
          <w:szCs w:val="24"/>
          <w:lang w:val="en-US"/>
          <w14:ligatures w14:val="standardContextual"/>
        </w:rPr>
        <w:lastRenderedPageBreak/>
        <w:t>P</w:t>
      </w:r>
      <w:r w:rsidR="005F7B4E" w:rsidRPr="00D032EB">
        <w:rPr>
          <w:rFonts w:eastAsia="Aptos"/>
          <w:b/>
          <w:bCs/>
          <w:sz w:val="24"/>
          <w:szCs w:val="24"/>
        </w:rPr>
        <w:t>resentation</w:t>
      </w:r>
      <w:r w:rsidR="0079770C">
        <w:rPr>
          <w:rFonts w:eastAsia="Aptos"/>
          <w:b/>
          <w:bCs/>
          <w:sz w:val="24"/>
          <w:szCs w:val="24"/>
        </w:rPr>
        <w:t xml:space="preserve">: </w:t>
      </w:r>
      <w:r w:rsidR="005B27F1" w:rsidRPr="005B27F1">
        <w:rPr>
          <w:rFonts w:eastAsia="Aptos"/>
          <w:sz w:val="24"/>
          <w:szCs w:val="24"/>
        </w:rPr>
        <w:t xml:space="preserve">Michael Charles, with SolutionsMET, LLC gave an introduction </w:t>
      </w:r>
      <w:r w:rsidR="009022F0">
        <w:rPr>
          <w:rFonts w:eastAsia="Aptos"/>
          <w:sz w:val="24"/>
          <w:szCs w:val="24"/>
        </w:rPr>
        <w:t>on</w:t>
      </w:r>
      <w:r w:rsidR="005B27F1">
        <w:rPr>
          <w:rFonts w:eastAsia="Aptos"/>
          <w:sz w:val="24"/>
          <w:szCs w:val="24"/>
        </w:rPr>
        <w:t xml:space="preserve"> </w:t>
      </w:r>
      <w:r w:rsidR="005B27F1" w:rsidRPr="005B27F1">
        <w:rPr>
          <w:rFonts w:eastAsia="Aptos"/>
          <w:sz w:val="24"/>
          <w:szCs w:val="24"/>
        </w:rPr>
        <w:t>artific</w:t>
      </w:r>
      <w:r w:rsidR="005B27F1">
        <w:rPr>
          <w:rFonts w:eastAsia="Aptos"/>
          <w:sz w:val="24"/>
          <w:szCs w:val="24"/>
        </w:rPr>
        <w:t>i</w:t>
      </w:r>
      <w:r w:rsidR="005B27F1" w:rsidRPr="005B27F1">
        <w:rPr>
          <w:rFonts w:eastAsia="Aptos"/>
          <w:sz w:val="24"/>
          <w:szCs w:val="24"/>
        </w:rPr>
        <w:t>al intell</w:t>
      </w:r>
      <w:r w:rsidR="005B27F1">
        <w:rPr>
          <w:rFonts w:eastAsia="Aptos"/>
          <w:sz w:val="24"/>
          <w:szCs w:val="24"/>
        </w:rPr>
        <w:t>i</w:t>
      </w:r>
      <w:r w:rsidR="005B27F1" w:rsidRPr="005B27F1">
        <w:rPr>
          <w:rFonts w:eastAsia="Aptos"/>
          <w:sz w:val="24"/>
          <w:szCs w:val="24"/>
        </w:rPr>
        <w:t>gence (AI).</w:t>
      </w:r>
      <w:r w:rsidR="005B27F1" w:rsidRPr="00F22F4A">
        <w:rPr>
          <w:rFonts w:eastAsia="Aptos"/>
          <w:sz w:val="24"/>
          <w:szCs w:val="24"/>
        </w:rPr>
        <w:t xml:space="preserve"> </w:t>
      </w:r>
      <w:r w:rsidR="00F22F4A" w:rsidRPr="00F22F4A">
        <w:rPr>
          <w:rFonts w:eastAsia="Aptos"/>
          <w:sz w:val="24"/>
          <w:szCs w:val="24"/>
        </w:rPr>
        <w:t>His presentation was distributed via email a week after the meeting.</w:t>
      </w:r>
      <w:r w:rsidR="00F22F4A">
        <w:rPr>
          <w:rFonts w:eastAsia="Aptos"/>
          <w:b/>
          <w:bCs/>
          <w:sz w:val="24"/>
          <w:szCs w:val="24"/>
        </w:rPr>
        <w:t xml:space="preserve"> </w:t>
      </w:r>
      <w:r w:rsidR="005B27F1" w:rsidRPr="00617FD8">
        <w:rPr>
          <w:rFonts w:eastAsia="Aptos"/>
          <w:sz w:val="24"/>
          <w:szCs w:val="24"/>
        </w:rPr>
        <w:t>He indicated that there are four types</w:t>
      </w:r>
      <w:r w:rsidR="009022F0">
        <w:rPr>
          <w:rFonts w:eastAsia="Aptos"/>
          <w:sz w:val="24"/>
          <w:szCs w:val="24"/>
        </w:rPr>
        <w:t xml:space="preserve"> of AI</w:t>
      </w:r>
      <w:r w:rsidR="005B27F1" w:rsidRPr="00617FD8">
        <w:rPr>
          <w:rFonts w:eastAsia="Aptos"/>
          <w:sz w:val="24"/>
          <w:szCs w:val="24"/>
        </w:rPr>
        <w:t>:</w:t>
      </w:r>
    </w:p>
    <w:p w14:paraId="6B4DF982" w14:textId="04A537D3" w:rsidR="005B27F1" w:rsidRDefault="005B27F1" w:rsidP="005B27F1">
      <w:pPr>
        <w:pStyle w:val="ListParagraph"/>
        <w:numPr>
          <w:ilvl w:val="0"/>
          <w:numId w:val="45"/>
        </w:numPr>
        <w:tabs>
          <w:tab w:val="left" w:pos="1260"/>
        </w:tabs>
        <w:spacing w:before="0" w:after="160" w:line="259" w:lineRule="auto"/>
        <w:jc w:val="both"/>
        <w:rPr>
          <w:rFonts w:eastAsia="Aptos"/>
          <w:sz w:val="24"/>
          <w:szCs w:val="24"/>
        </w:rPr>
      </w:pPr>
      <w:r w:rsidRPr="00593664">
        <w:rPr>
          <w:rFonts w:eastAsia="Aptos"/>
          <w:sz w:val="24"/>
          <w:szCs w:val="24"/>
          <w:u w:val="single"/>
        </w:rPr>
        <w:t>Reactive:</w:t>
      </w:r>
      <w:r>
        <w:rPr>
          <w:rFonts w:eastAsia="Aptos"/>
          <w:sz w:val="24"/>
          <w:szCs w:val="24"/>
        </w:rPr>
        <w:t xml:space="preserve"> </w:t>
      </w:r>
      <w:r w:rsidR="00593664">
        <w:rPr>
          <w:rFonts w:eastAsia="Aptos"/>
          <w:sz w:val="24"/>
          <w:szCs w:val="24"/>
        </w:rPr>
        <w:t xml:space="preserve">Good for simple classification and pattern </w:t>
      </w:r>
      <w:r w:rsidR="00F22F4A">
        <w:rPr>
          <w:rFonts w:eastAsia="Aptos"/>
          <w:sz w:val="24"/>
          <w:szCs w:val="24"/>
        </w:rPr>
        <w:t>recognition</w:t>
      </w:r>
      <w:r w:rsidR="00593664">
        <w:rPr>
          <w:rFonts w:eastAsia="Aptos"/>
          <w:sz w:val="24"/>
          <w:szCs w:val="24"/>
        </w:rPr>
        <w:t xml:space="preserve"> tasks. Requires all parameters to be know</w:t>
      </w:r>
      <w:r w:rsidR="00537338">
        <w:rPr>
          <w:rFonts w:eastAsia="Aptos"/>
          <w:sz w:val="24"/>
          <w:szCs w:val="24"/>
        </w:rPr>
        <w:t>n</w:t>
      </w:r>
      <w:r w:rsidR="00593664">
        <w:rPr>
          <w:rFonts w:eastAsia="Aptos"/>
          <w:sz w:val="24"/>
          <w:szCs w:val="24"/>
        </w:rPr>
        <w:t xml:space="preserve">. </w:t>
      </w:r>
      <w:r w:rsidR="00537338">
        <w:rPr>
          <w:rFonts w:eastAsia="Aptos"/>
          <w:sz w:val="24"/>
          <w:szCs w:val="24"/>
        </w:rPr>
        <w:t>(</w:t>
      </w:r>
      <w:r w:rsidR="00593664">
        <w:rPr>
          <w:rFonts w:eastAsia="Aptos"/>
          <w:sz w:val="24"/>
          <w:szCs w:val="24"/>
        </w:rPr>
        <w:t xml:space="preserve">For example, </w:t>
      </w:r>
      <w:r>
        <w:rPr>
          <w:rFonts w:eastAsia="Aptos"/>
          <w:sz w:val="24"/>
          <w:szCs w:val="24"/>
        </w:rPr>
        <w:t>in games like chess where it respon</w:t>
      </w:r>
      <w:r w:rsidR="00617FD8">
        <w:rPr>
          <w:rFonts w:eastAsia="Aptos"/>
          <w:sz w:val="24"/>
          <w:szCs w:val="24"/>
        </w:rPr>
        <w:t>ds</w:t>
      </w:r>
      <w:r>
        <w:rPr>
          <w:rFonts w:eastAsia="Aptos"/>
          <w:sz w:val="24"/>
          <w:szCs w:val="24"/>
        </w:rPr>
        <w:t xml:space="preserve"> to what a person </w:t>
      </w:r>
      <w:r w:rsidR="009022F0">
        <w:rPr>
          <w:rFonts w:eastAsia="Aptos"/>
          <w:sz w:val="24"/>
          <w:szCs w:val="24"/>
        </w:rPr>
        <w:t>did</w:t>
      </w:r>
      <w:r>
        <w:rPr>
          <w:rFonts w:eastAsia="Aptos"/>
          <w:sz w:val="24"/>
          <w:szCs w:val="24"/>
        </w:rPr>
        <w:t>.</w:t>
      </w:r>
      <w:r w:rsidR="00537338">
        <w:rPr>
          <w:rFonts w:eastAsia="Aptos"/>
          <w:sz w:val="24"/>
          <w:szCs w:val="24"/>
        </w:rPr>
        <w:t>)</w:t>
      </w:r>
    </w:p>
    <w:p w14:paraId="397CD4AE" w14:textId="1146FEF8" w:rsidR="005B27F1" w:rsidRDefault="005B27F1" w:rsidP="005B27F1">
      <w:pPr>
        <w:pStyle w:val="ListParagraph"/>
        <w:numPr>
          <w:ilvl w:val="0"/>
          <w:numId w:val="45"/>
        </w:numPr>
        <w:tabs>
          <w:tab w:val="left" w:pos="1260"/>
        </w:tabs>
        <w:spacing w:before="0" w:after="160" w:line="259" w:lineRule="auto"/>
        <w:jc w:val="both"/>
        <w:rPr>
          <w:rFonts w:eastAsia="Aptos"/>
          <w:sz w:val="24"/>
          <w:szCs w:val="24"/>
        </w:rPr>
      </w:pPr>
      <w:r w:rsidRPr="00593664">
        <w:rPr>
          <w:rFonts w:eastAsia="Aptos"/>
          <w:sz w:val="24"/>
          <w:szCs w:val="24"/>
          <w:u w:val="single"/>
        </w:rPr>
        <w:t>Limited Memory</w:t>
      </w:r>
      <w:r>
        <w:rPr>
          <w:rFonts w:eastAsia="Aptos"/>
          <w:sz w:val="24"/>
          <w:szCs w:val="24"/>
        </w:rPr>
        <w:t>: software trained to do a specific task</w:t>
      </w:r>
      <w:r w:rsidR="00593664">
        <w:rPr>
          <w:rFonts w:eastAsia="Aptos"/>
          <w:sz w:val="24"/>
          <w:szCs w:val="24"/>
        </w:rPr>
        <w:t xml:space="preserve"> including using historical data to make predictions. Capable of complex tasks such as self-driving cars but still vulnerable to outliers or adversarial </w:t>
      </w:r>
      <w:r w:rsidR="00F22F4A">
        <w:rPr>
          <w:rFonts w:eastAsia="Aptos"/>
          <w:sz w:val="24"/>
          <w:szCs w:val="24"/>
        </w:rPr>
        <w:t>situations</w:t>
      </w:r>
      <w:r w:rsidR="00593664">
        <w:rPr>
          <w:rFonts w:eastAsia="Aptos"/>
          <w:sz w:val="24"/>
          <w:szCs w:val="24"/>
        </w:rPr>
        <w:t xml:space="preserve">. </w:t>
      </w:r>
      <w:r w:rsidR="009022F0">
        <w:rPr>
          <w:rFonts w:eastAsia="Aptos"/>
          <w:sz w:val="24"/>
          <w:szCs w:val="24"/>
        </w:rPr>
        <w:t xml:space="preserve">It </w:t>
      </w:r>
      <w:r w:rsidR="00617FD8">
        <w:rPr>
          <w:rFonts w:eastAsia="Aptos"/>
          <w:sz w:val="24"/>
          <w:szCs w:val="24"/>
        </w:rPr>
        <w:t xml:space="preserve">might give an answer on </w:t>
      </w:r>
      <w:r w:rsidR="009022F0">
        <w:rPr>
          <w:rFonts w:eastAsia="Aptos"/>
          <w:sz w:val="24"/>
          <w:szCs w:val="24"/>
        </w:rPr>
        <w:t>any</w:t>
      </w:r>
      <w:r w:rsidR="00617FD8">
        <w:rPr>
          <w:rFonts w:eastAsia="Aptos"/>
          <w:sz w:val="24"/>
          <w:szCs w:val="24"/>
        </w:rPr>
        <w:t xml:space="preserve"> task but </w:t>
      </w:r>
      <w:r w:rsidR="009022F0">
        <w:rPr>
          <w:rFonts w:eastAsia="Aptos"/>
          <w:sz w:val="24"/>
          <w:szCs w:val="24"/>
        </w:rPr>
        <w:t xml:space="preserve">it </w:t>
      </w:r>
      <w:r w:rsidR="00617FD8">
        <w:rPr>
          <w:rFonts w:eastAsia="Aptos"/>
          <w:sz w:val="24"/>
          <w:szCs w:val="24"/>
        </w:rPr>
        <w:t>could be made up</w:t>
      </w:r>
      <w:r w:rsidR="009022F0">
        <w:rPr>
          <w:rFonts w:eastAsia="Aptos"/>
          <w:sz w:val="24"/>
          <w:szCs w:val="24"/>
        </w:rPr>
        <w:t>,</w:t>
      </w:r>
      <w:r w:rsidR="00DF050F">
        <w:rPr>
          <w:rFonts w:eastAsia="Aptos"/>
          <w:sz w:val="24"/>
          <w:szCs w:val="24"/>
        </w:rPr>
        <w:t xml:space="preserve"> if </w:t>
      </w:r>
      <w:r w:rsidR="00537338">
        <w:rPr>
          <w:rFonts w:eastAsia="Aptos"/>
          <w:sz w:val="24"/>
          <w:szCs w:val="24"/>
        </w:rPr>
        <w:t xml:space="preserve">the topic is </w:t>
      </w:r>
      <w:r w:rsidR="00DF050F">
        <w:rPr>
          <w:rFonts w:eastAsia="Aptos"/>
          <w:sz w:val="24"/>
          <w:szCs w:val="24"/>
        </w:rPr>
        <w:t>outside the subject for which it was trained.</w:t>
      </w:r>
    </w:p>
    <w:p w14:paraId="4CDDE51F" w14:textId="240AE5D1" w:rsidR="005B27F1" w:rsidRDefault="005B27F1" w:rsidP="005B27F1">
      <w:pPr>
        <w:pStyle w:val="ListParagraph"/>
        <w:numPr>
          <w:ilvl w:val="0"/>
          <w:numId w:val="45"/>
        </w:numPr>
        <w:tabs>
          <w:tab w:val="left" w:pos="1260"/>
        </w:tabs>
        <w:spacing w:before="0" w:after="160" w:line="259" w:lineRule="auto"/>
        <w:jc w:val="both"/>
        <w:rPr>
          <w:rFonts w:eastAsia="Aptos"/>
          <w:sz w:val="24"/>
          <w:szCs w:val="24"/>
        </w:rPr>
      </w:pPr>
      <w:r w:rsidRPr="00F22F4A">
        <w:rPr>
          <w:rFonts w:eastAsia="Aptos"/>
          <w:sz w:val="24"/>
          <w:szCs w:val="24"/>
          <w:u w:val="single"/>
        </w:rPr>
        <w:t>Theory of mind</w:t>
      </w:r>
      <w:r w:rsidR="00617FD8">
        <w:rPr>
          <w:rFonts w:eastAsia="Aptos"/>
          <w:sz w:val="24"/>
          <w:szCs w:val="24"/>
        </w:rPr>
        <w:t xml:space="preserve">: </w:t>
      </w:r>
      <w:r w:rsidR="00593664">
        <w:rPr>
          <w:rFonts w:eastAsia="Aptos"/>
          <w:sz w:val="24"/>
          <w:szCs w:val="24"/>
        </w:rPr>
        <w:t>Able to understand human motives and reasoning. Able to learn with fewer examples because it understands motive and intent. L</w:t>
      </w:r>
      <w:r>
        <w:rPr>
          <w:rFonts w:eastAsia="Aptos"/>
          <w:sz w:val="24"/>
          <w:szCs w:val="24"/>
        </w:rPr>
        <w:t>ess than 1% of AI is in this category. Think in terms of robots.</w:t>
      </w:r>
    </w:p>
    <w:p w14:paraId="41300B2A" w14:textId="1D7FBA37" w:rsidR="005B27F1" w:rsidRDefault="005B27F1" w:rsidP="005B27F1">
      <w:pPr>
        <w:pStyle w:val="ListParagraph"/>
        <w:numPr>
          <w:ilvl w:val="0"/>
          <w:numId w:val="45"/>
        </w:numPr>
        <w:tabs>
          <w:tab w:val="left" w:pos="1260"/>
        </w:tabs>
        <w:spacing w:before="0" w:after="160" w:line="259" w:lineRule="auto"/>
        <w:jc w:val="both"/>
        <w:rPr>
          <w:rFonts w:eastAsia="Aptos"/>
          <w:sz w:val="24"/>
          <w:szCs w:val="24"/>
        </w:rPr>
      </w:pPr>
      <w:r w:rsidRPr="00F22F4A">
        <w:rPr>
          <w:rFonts w:eastAsia="Aptos"/>
          <w:sz w:val="24"/>
          <w:szCs w:val="24"/>
          <w:u w:val="single"/>
        </w:rPr>
        <w:t>Self-aware</w:t>
      </w:r>
      <w:r>
        <w:rPr>
          <w:rFonts w:eastAsia="Aptos"/>
          <w:sz w:val="24"/>
          <w:szCs w:val="24"/>
        </w:rPr>
        <w:t xml:space="preserve">: </w:t>
      </w:r>
      <w:r w:rsidR="00593664">
        <w:rPr>
          <w:rFonts w:eastAsia="Aptos"/>
          <w:sz w:val="24"/>
          <w:szCs w:val="24"/>
        </w:rPr>
        <w:t>Human-level intelligence. D</w:t>
      </w:r>
      <w:r>
        <w:rPr>
          <w:rFonts w:eastAsia="Aptos"/>
          <w:sz w:val="24"/>
          <w:szCs w:val="24"/>
        </w:rPr>
        <w:t>oes not exist now and if ever</w:t>
      </w:r>
      <w:r w:rsidR="00617FD8">
        <w:rPr>
          <w:rFonts w:eastAsia="Aptos"/>
          <w:sz w:val="24"/>
          <w:szCs w:val="24"/>
        </w:rPr>
        <w:t xml:space="preserve"> possible</w:t>
      </w:r>
      <w:r>
        <w:rPr>
          <w:rFonts w:eastAsia="Aptos"/>
          <w:sz w:val="24"/>
          <w:szCs w:val="24"/>
        </w:rPr>
        <w:t xml:space="preserve"> it will be some time. This is found in the movies</w:t>
      </w:r>
      <w:r w:rsidR="009022F0">
        <w:rPr>
          <w:rFonts w:eastAsia="Aptos"/>
          <w:sz w:val="24"/>
          <w:szCs w:val="24"/>
        </w:rPr>
        <w:t xml:space="preserve"> – such as the android</w:t>
      </w:r>
      <w:r w:rsidR="00617FD8">
        <w:rPr>
          <w:rFonts w:eastAsia="Aptos"/>
          <w:sz w:val="24"/>
          <w:szCs w:val="24"/>
        </w:rPr>
        <w:t xml:space="preserve"> DATA </w:t>
      </w:r>
      <w:r w:rsidR="009022F0">
        <w:rPr>
          <w:rFonts w:eastAsia="Aptos"/>
          <w:sz w:val="24"/>
          <w:szCs w:val="24"/>
        </w:rPr>
        <w:t xml:space="preserve">on </w:t>
      </w:r>
      <w:r w:rsidR="00617FD8">
        <w:rPr>
          <w:rFonts w:eastAsia="Aptos"/>
          <w:sz w:val="24"/>
          <w:szCs w:val="24"/>
        </w:rPr>
        <w:t>Star</w:t>
      </w:r>
      <w:r w:rsidR="009022F0">
        <w:rPr>
          <w:rFonts w:eastAsia="Aptos"/>
          <w:sz w:val="24"/>
          <w:szCs w:val="24"/>
        </w:rPr>
        <w:t xml:space="preserve"> </w:t>
      </w:r>
      <w:r w:rsidR="00617FD8">
        <w:rPr>
          <w:rFonts w:eastAsia="Aptos"/>
          <w:sz w:val="24"/>
          <w:szCs w:val="24"/>
        </w:rPr>
        <w:t>Tr</w:t>
      </w:r>
      <w:r w:rsidR="009022F0">
        <w:rPr>
          <w:rFonts w:eastAsia="Aptos"/>
          <w:sz w:val="24"/>
          <w:szCs w:val="24"/>
        </w:rPr>
        <w:t>e</w:t>
      </w:r>
      <w:r w:rsidR="00617FD8">
        <w:rPr>
          <w:rFonts w:eastAsia="Aptos"/>
          <w:sz w:val="24"/>
          <w:szCs w:val="24"/>
        </w:rPr>
        <w:t xml:space="preserve">k. </w:t>
      </w:r>
    </w:p>
    <w:p w14:paraId="3637766D" w14:textId="4D4E9576" w:rsidR="00593664" w:rsidRDefault="00593664" w:rsidP="00593664">
      <w:pPr>
        <w:tabs>
          <w:tab w:val="left" w:pos="1260"/>
        </w:tabs>
        <w:spacing w:before="0" w:after="160" w:line="259" w:lineRule="auto"/>
        <w:jc w:val="both"/>
        <w:rPr>
          <w:rFonts w:eastAsia="Aptos"/>
          <w:sz w:val="24"/>
          <w:szCs w:val="24"/>
        </w:rPr>
      </w:pPr>
      <w:r>
        <w:rPr>
          <w:rFonts w:eastAsia="Aptos"/>
          <w:sz w:val="24"/>
          <w:szCs w:val="24"/>
        </w:rPr>
        <w:t>AI learning uses a five</w:t>
      </w:r>
      <w:r w:rsidR="006E7DAC">
        <w:rPr>
          <w:rFonts w:eastAsia="Aptos"/>
          <w:sz w:val="24"/>
          <w:szCs w:val="24"/>
        </w:rPr>
        <w:t>-</w:t>
      </w:r>
      <w:r>
        <w:rPr>
          <w:rFonts w:eastAsia="Aptos"/>
          <w:sz w:val="24"/>
          <w:szCs w:val="24"/>
        </w:rPr>
        <w:t>step process:</w:t>
      </w:r>
    </w:p>
    <w:p w14:paraId="26948AED" w14:textId="6C21EC15" w:rsidR="00593664" w:rsidRDefault="00593664" w:rsidP="00593664">
      <w:pPr>
        <w:pStyle w:val="ListParagraph"/>
        <w:numPr>
          <w:ilvl w:val="0"/>
          <w:numId w:val="48"/>
        </w:numPr>
        <w:tabs>
          <w:tab w:val="left" w:pos="1260"/>
        </w:tabs>
        <w:spacing w:before="0" w:after="160" w:line="259" w:lineRule="auto"/>
        <w:jc w:val="both"/>
        <w:rPr>
          <w:rFonts w:eastAsia="Aptos"/>
          <w:sz w:val="24"/>
          <w:szCs w:val="24"/>
        </w:rPr>
      </w:pPr>
      <w:r>
        <w:rPr>
          <w:rFonts w:eastAsia="Aptos"/>
          <w:sz w:val="24"/>
          <w:szCs w:val="24"/>
        </w:rPr>
        <w:t>Data Pre-processing</w:t>
      </w:r>
    </w:p>
    <w:p w14:paraId="5852DD8F" w14:textId="4CD5EC4D" w:rsidR="00593664" w:rsidRDefault="00593664" w:rsidP="00593664">
      <w:pPr>
        <w:pStyle w:val="ListParagraph"/>
        <w:numPr>
          <w:ilvl w:val="0"/>
          <w:numId w:val="48"/>
        </w:numPr>
        <w:tabs>
          <w:tab w:val="left" w:pos="1260"/>
        </w:tabs>
        <w:spacing w:before="0" w:after="160" w:line="259" w:lineRule="auto"/>
        <w:jc w:val="both"/>
        <w:rPr>
          <w:rFonts w:eastAsia="Aptos"/>
          <w:sz w:val="24"/>
          <w:szCs w:val="24"/>
        </w:rPr>
      </w:pPr>
      <w:r>
        <w:rPr>
          <w:rFonts w:eastAsia="Aptos"/>
          <w:sz w:val="24"/>
          <w:szCs w:val="24"/>
        </w:rPr>
        <w:t>AI model training</w:t>
      </w:r>
    </w:p>
    <w:p w14:paraId="68230949" w14:textId="517061B0" w:rsidR="00593664" w:rsidRDefault="00593664" w:rsidP="00593664">
      <w:pPr>
        <w:pStyle w:val="ListParagraph"/>
        <w:numPr>
          <w:ilvl w:val="0"/>
          <w:numId w:val="48"/>
        </w:numPr>
        <w:tabs>
          <w:tab w:val="left" w:pos="1260"/>
        </w:tabs>
        <w:spacing w:before="0" w:after="160" w:line="259" w:lineRule="auto"/>
        <w:jc w:val="both"/>
        <w:rPr>
          <w:rFonts w:eastAsia="Aptos"/>
          <w:sz w:val="24"/>
          <w:szCs w:val="24"/>
        </w:rPr>
      </w:pPr>
      <w:r>
        <w:rPr>
          <w:rFonts w:eastAsia="Aptos"/>
          <w:sz w:val="24"/>
          <w:szCs w:val="24"/>
        </w:rPr>
        <w:t>Identify</w:t>
      </w:r>
      <w:r w:rsidR="00537338">
        <w:rPr>
          <w:rFonts w:eastAsia="Aptos"/>
          <w:sz w:val="24"/>
          <w:szCs w:val="24"/>
        </w:rPr>
        <w:t>ing</w:t>
      </w:r>
      <w:r>
        <w:rPr>
          <w:rFonts w:eastAsia="Aptos"/>
          <w:sz w:val="24"/>
          <w:szCs w:val="24"/>
        </w:rPr>
        <w:t xml:space="preserve"> patterns</w:t>
      </w:r>
    </w:p>
    <w:p w14:paraId="089A6914" w14:textId="3BB8E753" w:rsidR="00593664" w:rsidRDefault="006E7DAC" w:rsidP="00593664">
      <w:pPr>
        <w:pStyle w:val="ListParagraph"/>
        <w:numPr>
          <w:ilvl w:val="0"/>
          <w:numId w:val="48"/>
        </w:numPr>
        <w:tabs>
          <w:tab w:val="left" w:pos="1260"/>
        </w:tabs>
        <w:spacing w:before="0" w:after="160" w:line="259" w:lineRule="auto"/>
        <w:jc w:val="both"/>
        <w:rPr>
          <w:rFonts w:eastAsia="Aptos"/>
          <w:sz w:val="24"/>
          <w:szCs w:val="24"/>
        </w:rPr>
      </w:pPr>
      <w:r>
        <w:rPr>
          <w:rFonts w:eastAsia="Aptos"/>
          <w:sz w:val="24"/>
          <w:szCs w:val="24"/>
        </w:rPr>
        <w:t>Probabilistic data generation</w:t>
      </w:r>
    </w:p>
    <w:p w14:paraId="759D12AC" w14:textId="6AC48AAD" w:rsidR="006E7DAC" w:rsidRPr="00593664" w:rsidRDefault="006E7DAC" w:rsidP="00593664">
      <w:pPr>
        <w:pStyle w:val="ListParagraph"/>
        <w:numPr>
          <w:ilvl w:val="0"/>
          <w:numId w:val="48"/>
        </w:numPr>
        <w:tabs>
          <w:tab w:val="left" w:pos="1260"/>
        </w:tabs>
        <w:spacing w:before="0" w:after="160" w:line="259" w:lineRule="auto"/>
        <w:jc w:val="both"/>
        <w:rPr>
          <w:rFonts w:eastAsia="Aptos"/>
          <w:sz w:val="24"/>
          <w:szCs w:val="24"/>
        </w:rPr>
      </w:pPr>
      <w:r>
        <w:rPr>
          <w:rFonts w:eastAsia="Aptos"/>
          <w:sz w:val="24"/>
          <w:szCs w:val="24"/>
        </w:rPr>
        <w:t>I</w:t>
      </w:r>
      <w:r w:rsidR="00537338">
        <w:rPr>
          <w:rFonts w:eastAsia="Aptos"/>
          <w:sz w:val="24"/>
          <w:szCs w:val="24"/>
        </w:rPr>
        <w:t>nter</w:t>
      </w:r>
      <w:r>
        <w:rPr>
          <w:rFonts w:eastAsia="Aptos"/>
          <w:sz w:val="24"/>
          <w:szCs w:val="24"/>
        </w:rPr>
        <w:t>a</w:t>
      </w:r>
      <w:r w:rsidR="00537338">
        <w:rPr>
          <w:rFonts w:eastAsia="Aptos"/>
          <w:sz w:val="24"/>
          <w:szCs w:val="24"/>
        </w:rPr>
        <w:t>c</w:t>
      </w:r>
      <w:r>
        <w:rPr>
          <w:rFonts w:eastAsia="Aptos"/>
          <w:sz w:val="24"/>
          <w:szCs w:val="24"/>
        </w:rPr>
        <w:t>tive training with feedback</w:t>
      </w:r>
    </w:p>
    <w:p w14:paraId="7BF2817A" w14:textId="072A5500" w:rsidR="00DC1BD1" w:rsidRDefault="00DC1BD1" w:rsidP="00DC1BD1">
      <w:pPr>
        <w:tabs>
          <w:tab w:val="left" w:pos="1260"/>
        </w:tabs>
        <w:spacing w:before="0" w:after="160" w:line="259" w:lineRule="auto"/>
        <w:jc w:val="both"/>
        <w:rPr>
          <w:rFonts w:eastAsia="Aptos"/>
          <w:sz w:val="24"/>
          <w:szCs w:val="24"/>
        </w:rPr>
      </w:pPr>
      <w:r>
        <w:rPr>
          <w:rFonts w:eastAsia="Aptos"/>
          <w:sz w:val="24"/>
          <w:szCs w:val="24"/>
        </w:rPr>
        <w:t xml:space="preserve">AI will not show </w:t>
      </w:r>
      <w:r w:rsidR="009022F0">
        <w:rPr>
          <w:rFonts w:eastAsia="Aptos"/>
          <w:sz w:val="24"/>
          <w:szCs w:val="24"/>
        </w:rPr>
        <w:t>it</w:t>
      </w:r>
      <w:r w:rsidR="00DF050F">
        <w:rPr>
          <w:rFonts w:eastAsia="Aptos"/>
          <w:sz w:val="24"/>
          <w:szCs w:val="24"/>
        </w:rPr>
        <w:t>s</w:t>
      </w:r>
      <w:r w:rsidR="00617FD8">
        <w:rPr>
          <w:rFonts w:eastAsia="Aptos"/>
          <w:sz w:val="24"/>
          <w:szCs w:val="24"/>
        </w:rPr>
        <w:t xml:space="preserve"> </w:t>
      </w:r>
      <w:r>
        <w:rPr>
          <w:rFonts w:eastAsia="Aptos"/>
          <w:sz w:val="24"/>
          <w:szCs w:val="24"/>
        </w:rPr>
        <w:t>data</w:t>
      </w:r>
      <w:r w:rsidR="009022F0">
        <w:rPr>
          <w:rFonts w:eastAsia="Aptos"/>
          <w:sz w:val="24"/>
          <w:szCs w:val="24"/>
        </w:rPr>
        <w:t xml:space="preserve"> source</w:t>
      </w:r>
      <w:r>
        <w:rPr>
          <w:rFonts w:eastAsia="Aptos"/>
          <w:sz w:val="24"/>
          <w:szCs w:val="24"/>
        </w:rPr>
        <w:t>. The data may or may not be accurate. To get good answers, the human must ask the right question</w:t>
      </w:r>
      <w:r w:rsidR="00537338">
        <w:rPr>
          <w:rFonts w:eastAsia="Aptos"/>
          <w:sz w:val="24"/>
          <w:szCs w:val="24"/>
        </w:rPr>
        <w:t xml:space="preserve">, </w:t>
      </w:r>
      <w:r>
        <w:rPr>
          <w:rFonts w:eastAsia="Aptos"/>
          <w:sz w:val="24"/>
          <w:szCs w:val="24"/>
        </w:rPr>
        <w:t>put parameters on it</w:t>
      </w:r>
      <w:r w:rsidR="00537338">
        <w:rPr>
          <w:rFonts w:eastAsia="Aptos"/>
          <w:sz w:val="24"/>
          <w:szCs w:val="24"/>
        </w:rPr>
        <w:t>, and may</w:t>
      </w:r>
      <w:r>
        <w:rPr>
          <w:rFonts w:eastAsia="Aptos"/>
          <w:sz w:val="24"/>
          <w:szCs w:val="24"/>
        </w:rPr>
        <w:t xml:space="preserve"> ask the source of the data. For example, asking for the population of White Oak</w:t>
      </w:r>
      <w:r w:rsidR="009022F0">
        <w:rPr>
          <w:rFonts w:eastAsia="Aptos"/>
          <w:sz w:val="24"/>
          <w:szCs w:val="24"/>
        </w:rPr>
        <w:t xml:space="preserve"> needs </w:t>
      </w:r>
      <w:r w:rsidR="00C55B8B">
        <w:rPr>
          <w:rFonts w:eastAsia="Aptos"/>
          <w:sz w:val="24"/>
          <w:szCs w:val="24"/>
        </w:rPr>
        <w:t>to identify the</w:t>
      </w:r>
      <w:r>
        <w:rPr>
          <w:rFonts w:eastAsia="Aptos"/>
          <w:sz w:val="24"/>
          <w:szCs w:val="24"/>
        </w:rPr>
        <w:t xml:space="preserve"> </w:t>
      </w:r>
      <w:r w:rsidR="00C55B8B">
        <w:rPr>
          <w:rFonts w:eastAsia="Aptos"/>
          <w:sz w:val="24"/>
          <w:szCs w:val="24"/>
        </w:rPr>
        <w:t xml:space="preserve">country, </w:t>
      </w:r>
      <w:r>
        <w:rPr>
          <w:rFonts w:eastAsia="Aptos"/>
          <w:sz w:val="24"/>
          <w:szCs w:val="24"/>
        </w:rPr>
        <w:t>state,</w:t>
      </w:r>
      <w:r w:rsidR="00C55B8B">
        <w:rPr>
          <w:rFonts w:eastAsia="Aptos"/>
          <w:sz w:val="24"/>
          <w:szCs w:val="24"/>
        </w:rPr>
        <w:t xml:space="preserve"> </w:t>
      </w:r>
      <w:r w:rsidR="006E7DAC">
        <w:rPr>
          <w:rFonts w:eastAsia="Aptos"/>
          <w:sz w:val="24"/>
          <w:szCs w:val="24"/>
        </w:rPr>
        <w:t>time</w:t>
      </w:r>
      <w:r w:rsidR="00113D1E">
        <w:rPr>
          <w:rFonts w:eastAsia="Aptos"/>
          <w:sz w:val="24"/>
          <w:szCs w:val="24"/>
        </w:rPr>
        <w:t>-</w:t>
      </w:r>
      <w:r w:rsidR="00C55B8B">
        <w:rPr>
          <w:rFonts w:eastAsia="Aptos"/>
          <w:sz w:val="24"/>
          <w:szCs w:val="24"/>
        </w:rPr>
        <w:t xml:space="preserve">period, </w:t>
      </w:r>
      <w:r>
        <w:rPr>
          <w:rFonts w:eastAsia="Aptos"/>
          <w:sz w:val="24"/>
          <w:szCs w:val="24"/>
        </w:rPr>
        <w:t>age</w:t>
      </w:r>
      <w:r w:rsidR="00C55B8B">
        <w:rPr>
          <w:rFonts w:eastAsia="Aptos"/>
          <w:sz w:val="24"/>
          <w:szCs w:val="24"/>
        </w:rPr>
        <w:t xml:space="preserve"> range of people</w:t>
      </w:r>
      <w:r>
        <w:rPr>
          <w:rFonts w:eastAsia="Aptos"/>
          <w:sz w:val="24"/>
          <w:szCs w:val="24"/>
        </w:rPr>
        <w:t xml:space="preserve">, etc. The person </w:t>
      </w:r>
      <w:r w:rsidR="00C55B8B">
        <w:rPr>
          <w:rFonts w:eastAsia="Aptos"/>
          <w:sz w:val="24"/>
          <w:szCs w:val="24"/>
        </w:rPr>
        <w:t xml:space="preserve">requesting the information </w:t>
      </w:r>
      <w:r>
        <w:rPr>
          <w:rFonts w:eastAsia="Aptos"/>
          <w:sz w:val="24"/>
          <w:szCs w:val="24"/>
        </w:rPr>
        <w:t xml:space="preserve">needs to always evaluate </w:t>
      </w:r>
      <w:r w:rsidR="00C55B8B">
        <w:rPr>
          <w:rFonts w:eastAsia="Aptos"/>
          <w:sz w:val="24"/>
          <w:szCs w:val="24"/>
        </w:rPr>
        <w:t>it for reasonableness</w:t>
      </w:r>
      <w:r>
        <w:rPr>
          <w:rFonts w:eastAsia="Aptos"/>
          <w:sz w:val="24"/>
          <w:szCs w:val="24"/>
        </w:rPr>
        <w:t xml:space="preserve">. </w:t>
      </w:r>
    </w:p>
    <w:p w14:paraId="482EBDDA" w14:textId="415A6BE5" w:rsidR="009100CA" w:rsidRDefault="00DC1BD1" w:rsidP="009100CA">
      <w:pPr>
        <w:tabs>
          <w:tab w:val="left" w:pos="1260"/>
          <w:tab w:val="left" w:pos="7050"/>
        </w:tabs>
        <w:spacing w:before="0" w:after="160" w:line="259" w:lineRule="auto"/>
        <w:jc w:val="both"/>
        <w:rPr>
          <w:rFonts w:eastAsia="Aptos"/>
          <w:sz w:val="24"/>
          <w:szCs w:val="24"/>
        </w:rPr>
      </w:pPr>
      <w:r>
        <w:rPr>
          <w:rFonts w:eastAsia="Aptos"/>
          <w:sz w:val="24"/>
          <w:szCs w:val="24"/>
        </w:rPr>
        <w:t>AI is a tool, not a silver bullet.</w:t>
      </w:r>
      <w:r w:rsidR="006202A9">
        <w:rPr>
          <w:rFonts w:eastAsia="Aptos"/>
          <w:sz w:val="24"/>
          <w:szCs w:val="24"/>
        </w:rPr>
        <w:t xml:space="preserve"> </w:t>
      </w:r>
      <w:r w:rsidR="009100CA">
        <w:rPr>
          <w:rFonts w:eastAsia="Aptos"/>
          <w:sz w:val="24"/>
          <w:szCs w:val="24"/>
        </w:rPr>
        <w:t>AI is a necessary tool that businesses will need to use to remain comp</w:t>
      </w:r>
      <w:r w:rsidR="00537338">
        <w:rPr>
          <w:rFonts w:eastAsia="Aptos"/>
          <w:sz w:val="24"/>
          <w:szCs w:val="24"/>
        </w:rPr>
        <w:t>eti</w:t>
      </w:r>
      <w:r w:rsidR="009100CA">
        <w:rPr>
          <w:rFonts w:eastAsia="Aptos"/>
          <w:sz w:val="24"/>
          <w:szCs w:val="24"/>
        </w:rPr>
        <w:t>tive</w:t>
      </w:r>
      <w:r w:rsidR="00C55B8B">
        <w:rPr>
          <w:rFonts w:eastAsia="Aptos"/>
          <w:sz w:val="24"/>
          <w:szCs w:val="24"/>
        </w:rPr>
        <w:t>. F</w:t>
      </w:r>
      <w:r w:rsidR="00617FD8">
        <w:rPr>
          <w:rFonts w:eastAsia="Aptos"/>
          <w:sz w:val="24"/>
          <w:szCs w:val="24"/>
        </w:rPr>
        <w:t>or example, business</w:t>
      </w:r>
      <w:r w:rsidR="00537338">
        <w:rPr>
          <w:rFonts w:eastAsia="Aptos"/>
          <w:sz w:val="24"/>
          <w:szCs w:val="24"/>
        </w:rPr>
        <w:t>es</w:t>
      </w:r>
      <w:r w:rsidR="00617FD8">
        <w:rPr>
          <w:rFonts w:eastAsia="Aptos"/>
          <w:sz w:val="24"/>
          <w:szCs w:val="24"/>
        </w:rPr>
        <w:t xml:space="preserve"> and </w:t>
      </w:r>
      <w:r w:rsidR="00537338">
        <w:rPr>
          <w:rFonts w:eastAsia="Aptos"/>
          <w:sz w:val="24"/>
          <w:szCs w:val="24"/>
        </w:rPr>
        <w:t>al</w:t>
      </w:r>
      <w:r w:rsidR="00617FD8">
        <w:rPr>
          <w:rFonts w:eastAsia="Aptos"/>
          <w:sz w:val="24"/>
          <w:szCs w:val="24"/>
        </w:rPr>
        <w:t xml:space="preserve">most everyone else could not function </w:t>
      </w:r>
      <w:r w:rsidR="00C55B8B">
        <w:rPr>
          <w:rFonts w:eastAsia="Aptos"/>
          <w:sz w:val="24"/>
          <w:szCs w:val="24"/>
        </w:rPr>
        <w:t xml:space="preserve">today </w:t>
      </w:r>
      <w:r w:rsidR="00617FD8">
        <w:rPr>
          <w:rFonts w:eastAsia="Aptos"/>
          <w:sz w:val="24"/>
          <w:szCs w:val="24"/>
        </w:rPr>
        <w:t>without a cell phone</w:t>
      </w:r>
      <w:r w:rsidR="00537338">
        <w:rPr>
          <w:rFonts w:eastAsia="Aptos"/>
          <w:sz w:val="24"/>
          <w:szCs w:val="24"/>
        </w:rPr>
        <w:t>. Whereas it may have been optional</w:t>
      </w:r>
      <w:r w:rsidR="00C55B8B">
        <w:rPr>
          <w:rFonts w:eastAsia="Aptos"/>
          <w:sz w:val="24"/>
          <w:szCs w:val="24"/>
        </w:rPr>
        <w:t xml:space="preserve"> </w:t>
      </w:r>
      <w:r w:rsidR="00DF050F">
        <w:rPr>
          <w:rFonts w:eastAsia="Aptos"/>
          <w:sz w:val="24"/>
          <w:szCs w:val="24"/>
        </w:rPr>
        <w:t>20 years ago</w:t>
      </w:r>
      <w:r w:rsidR="00537338">
        <w:rPr>
          <w:rFonts w:eastAsia="Aptos"/>
          <w:sz w:val="24"/>
          <w:szCs w:val="24"/>
        </w:rPr>
        <w:t>, it is now a necessity.</w:t>
      </w:r>
      <w:r w:rsidR="00537338" w:rsidRPr="00537338">
        <w:rPr>
          <w:rFonts w:eastAsia="Aptos"/>
          <w:sz w:val="24"/>
          <w:szCs w:val="24"/>
        </w:rPr>
        <w:t xml:space="preserve"> </w:t>
      </w:r>
      <w:r w:rsidR="00F22F4A">
        <w:rPr>
          <w:rFonts w:eastAsia="Aptos"/>
          <w:sz w:val="24"/>
          <w:szCs w:val="24"/>
        </w:rPr>
        <w:t xml:space="preserve">AI </w:t>
      </w:r>
      <w:r w:rsidR="009100CA">
        <w:rPr>
          <w:rFonts w:eastAsia="Aptos"/>
          <w:sz w:val="24"/>
          <w:szCs w:val="24"/>
        </w:rPr>
        <w:t>benefits are:</w:t>
      </w:r>
    </w:p>
    <w:p w14:paraId="7607E427" w14:textId="3A8F594D" w:rsidR="009100CA" w:rsidRDefault="009100CA" w:rsidP="009100CA">
      <w:pPr>
        <w:pStyle w:val="ListParagraph"/>
        <w:numPr>
          <w:ilvl w:val="0"/>
          <w:numId w:val="46"/>
        </w:numPr>
        <w:tabs>
          <w:tab w:val="left" w:pos="1260"/>
          <w:tab w:val="left" w:pos="7050"/>
        </w:tabs>
        <w:spacing w:before="0" w:after="160" w:line="259" w:lineRule="auto"/>
        <w:jc w:val="both"/>
        <w:rPr>
          <w:rFonts w:eastAsia="Aptos"/>
          <w:sz w:val="24"/>
          <w:szCs w:val="24"/>
        </w:rPr>
      </w:pPr>
      <w:r>
        <w:rPr>
          <w:rFonts w:eastAsia="Aptos"/>
          <w:sz w:val="24"/>
          <w:szCs w:val="24"/>
        </w:rPr>
        <w:t>Allow</w:t>
      </w:r>
      <w:r w:rsidR="00537338">
        <w:rPr>
          <w:rFonts w:eastAsia="Aptos"/>
          <w:sz w:val="24"/>
          <w:szCs w:val="24"/>
        </w:rPr>
        <w:t>s</w:t>
      </w:r>
      <w:r>
        <w:rPr>
          <w:rFonts w:eastAsia="Aptos"/>
          <w:sz w:val="24"/>
          <w:szCs w:val="24"/>
        </w:rPr>
        <w:t xml:space="preserve"> work to be done faster</w:t>
      </w:r>
      <w:r w:rsidR="00C55B8B">
        <w:rPr>
          <w:rFonts w:eastAsia="Aptos"/>
          <w:sz w:val="24"/>
          <w:szCs w:val="24"/>
        </w:rPr>
        <w:t>.</w:t>
      </w:r>
    </w:p>
    <w:p w14:paraId="33D4D574" w14:textId="37D725CD" w:rsidR="009100CA" w:rsidRDefault="009100CA" w:rsidP="009100CA">
      <w:pPr>
        <w:pStyle w:val="ListParagraph"/>
        <w:numPr>
          <w:ilvl w:val="0"/>
          <w:numId w:val="46"/>
        </w:numPr>
        <w:tabs>
          <w:tab w:val="left" w:pos="1260"/>
          <w:tab w:val="left" w:pos="7050"/>
        </w:tabs>
        <w:spacing w:before="0" w:after="160" w:line="259" w:lineRule="auto"/>
        <w:jc w:val="both"/>
        <w:rPr>
          <w:rFonts w:eastAsia="Aptos"/>
          <w:sz w:val="24"/>
          <w:szCs w:val="24"/>
        </w:rPr>
      </w:pPr>
      <w:r>
        <w:rPr>
          <w:rFonts w:eastAsia="Aptos"/>
          <w:sz w:val="24"/>
          <w:szCs w:val="24"/>
        </w:rPr>
        <w:t>Build</w:t>
      </w:r>
      <w:r w:rsidR="00537338">
        <w:rPr>
          <w:rFonts w:eastAsia="Aptos"/>
          <w:sz w:val="24"/>
          <w:szCs w:val="24"/>
        </w:rPr>
        <w:t>s</w:t>
      </w:r>
      <w:r>
        <w:rPr>
          <w:rFonts w:eastAsia="Aptos"/>
          <w:sz w:val="24"/>
          <w:szCs w:val="24"/>
        </w:rPr>
        <w:t xml:space="preserve"> a foundation or </w:t>
      </w:r>
      <w:r w:rsidR="006E1A62">
        <w:rPr>
          <w:rFonts w:eastAsia="Aptos"/>
          <w:sz w:val="24"/>
          <w:szCs w:val="24"/>
        </w:rPr>
        <w:t>steppingstone</w:t>
      </w:r>
      <w:r>
        <w:rPr>
          <w:rFonts w:eastAsia="Aptos"/>
          <w:sz w:val="24"/>
          <w:szCs w:val="24"/>
        </w:rPr>
        <w:t xml:space="preserve"> to more advanced applications/capabilities</w:t>
      </w:r>
      <w:r w:rsidR="00617FD8">
        <w:rPr>
          <w:rFonts w:eastAsia="Aptos"/>
          <w:sz w:val="24"/>
          <w:szCs w:val="24"/>
        </w:rPr>
        <w:t xml:space="preserve"> (e</w:t>
      </w:r>
      <w:r w:rsidR="00537338">
        <w:rPr>
          <w:rFonts w:eastAsia="Aptos"/>
          <w:sz w:val="24"/>
          <w:szCs w:val="24"/>
        </w:rPr>
        <w:t>.</w:t>
      </w:r>
      <w:r w:rsidR="00617FD8">
        <w:rPr>
          <w:rFonts w:eastAsia="Aptos"/>
          <w:sz w:val="24"/>
          <w:szCs w:val="24"/>
        </w:rPr>
        <w:t>g</w:t>
      </w:r>
      <w:r w:rsidR="00537338">
        <w:rPr>
          <w:rFonts w:eastAsia="Aptos"/>
          <w:sz w:val="24"/>
          <w:szCs w:val="24"/>
        </w:rPr>
        <w:t>.,</w:t>
      </w:r>
      <w:r w:rsidR="00617FD8">
        <w:rPr>
          <w:rFonts w:eastAsia="Aptos"/>
          <w:sz w:val="24"/>
          <w:szCs w:val="24"/>
        </w:rPr>
        <w:t xml:space="preserve"> cell phone capabilities continuously expanding.)</w:t>
      </w:r>
    </w:p>
    <w:p w14:paraId="52B39EFC" w14:textId="7F1C1B4D" w:rsidR="009100CA" w:rsidRDefault="009100CA" w:rsidP="009100CA">
      <w:pPr>
        <w:pStyle w:val="ListParagraph"/>
        <w:numPr>
          <w:ilvl w:val="0"/>
          <w:numId w:val="46"/>
        </w:numPr>
        <w:tabs>
          <w:tab w:val="left" w:pos="1260"/>
          <w:tab w:val="left" w:pos="7050"/>
        </w:tabs>
        <w:spacing w:before="0" w:after="160" w:line="259" w:lineRule="auto"/>
        <w:jc w:val="both"/>
        <w:rPr>
          <w:rFonts w:eastAsia="Aptos"/>
          <w:sz w:val="24"/>
          <w:szCs w:val="24"/>
        </w:rPr>
      </w:pPr>
      <w:r>
        <w:rPr>
          <w:rFonts w:eastAsia="Aptos"/>
          <w:sz w:val="24"/>
          <w:szCs w:val="24"/>
        </w:rPr>
        <w:t>It can be scaled to fit the need</w:t>
      </w:r>
      <w:r w:rsidR="00617FD8">
        <w:rPr>
          <w:rFonts w:eastAsia="Aptos"/>
          <w:sz w:val="24"/>
          <w:szCs w:val="24"/>
        </w:rPr>
        <w:t xml:space="preserve"> (e</w:t>
      </w:r>
      <w:r w:rsidR="00537338">
        <w:rPr>
          <w:rFonts w:eastAsia="Aptos"/>
          <w:sz w:val="24"/>
          <w:szCs w:val="24"/>
        </w:rPr>
        <w:t>.</w:t>
      </w:r>
      <w:r w:rsidR="00617FD8">
        <w:rPr>
          <w:rFonts w:eastAsia="Aptos"/>
          <w:sz w:val="24"/>
          <w:szCs w:val="24"/>
        </w:rPr>
        <w:t>g</w:t>
      </w:r>
      <w:r w:rsidR="00537338">
        <w:rPr>
          <w:rFonts w:eastAsia="Aptos"/>
          <w:sz w:val="24"/>
          <w:szCs w:val="24"/>
        </w:rPr>
        <w:t>.,</w:t>
      </w:r>
      <w:r w:rsidR="00617FD8">
        <w:rPr>
          <w:rFonts w:eastAsia="Aptos"/>
          <w:sz w:val="24"/>
          <w:szCs w:val="24"/>
        </w:rPr>
        <w:t xml:space="preserve"> cell phone only used to make emergency calls)</w:t>
      </w:r>
      <w:r w:rsidR="00C55B8B">
        <w:rPr>
          <w:rFonts w:eastAsia="Aptos"/>
          <w:sz w:val="24"/>
          <w:szCs w:val="24"/>
        </w:rPr>
        <w:t>.</w:t>
      </w:r>
    </w:p>
    <w:p w14:paraId="026CAC96" w14:textId="7A986E9B" w:rsidR="009100CA" w:rsidRDefault="009100CA" w:rsidP="009100CA">
      <w:pPr>
        <w:tabs>
          <w:tab w:val="left" w:pos="1260"/>
          <w:tab w:val="left" w:pos="7050"/>
        </w:tabs>
        <w:spacing w:before="0" w:after="160" w:line="259" w:lineRule="auto"/>
        <w:jc w:val="both"/>
        <w:rPr>
          <w:rFonts w:eastAsia="Aptos"/>
          <w:sz w:val="24"/>
          <w:szCs w:val="24"/>
        </w:rPr>
      </w:pPr>
      <w:r>
        <w:rPr>
          <w:rFonts w:eastAsia="Aptos"/>
          <w:sz w:val="24"/>
          <w:szCs w:val="24"/>
        </w:rPr>
        <w:t xml:space="preserve">Warnings </w:t>
      </w:r>
      <w:r w:rsidR="00C55B8B">
        <w:rPr>
          <w:rFonts w:eastAsia="Aptos"/>
          <w:sz w:val="24"/>
          <w:szCs w:val="24"/>
        </w:rPr>
        <w:t>about</w:t>
      </w:r>
      <w:r>
        <w:rPr>
          <w:rFonts w:eastAsia="Aptos"/>
          <w:sz w:val="24"/>
          <w:szCs w:val="24"/>
        </w:rPr>
        <w:t xml:space="preserve"> the use of AI</w:t>
      </w:r>
    </w:p>
    <w:p w14:paraId="23637EAB" w14:textId="1F70EB3F" w:rsidR="006E7DAC" w:rsidRDefault="006E7DAC" w:rsidP="009100CA">
      <w:pPr>
        <w:pStyle w:val="ListParagraph"/>
        <w:numPr>
          <w:ilvl w:val="0"/>
          <w:numId w:val="47"/>
        </w:numPr>
        <w:tabs>
          <w:tab w:val="left" w:pos="1260"/>
          <w:tab w:val="left" w:pos="7050"/>
        </w:tabs>
        <w:spacing w:before="0" w:after="160" w:line="259" w:lineRule="auto"/>
        <w:jc w:val="both"/>
        <w:rPr>
          <w:rFonts w:eastAsia="Aptos"/>
          <w:sz w:val="24"/>
          <w:szCs w:val="24"/>
        </w:rPr>
      </w:pPr>
      <w:r>
        <w:rPr>
          <w:rFonts w:eastAsia="Aptos"/>
          <w:sz w:val="24"/>
          <w:szCs w:val="24"/>
        </w:rPr>
        <w:t>It is overly literal. It will complete a task, even when it misunderstands it.</w:t>
      </w:r>
    </w:p>
    <w:p w14:paraId="3579C193" w14:textId="7450611D" w:rsidR="00620A99" w:rsidRDefault="009100CA" w:rsidP="009100CA">
      <w:pPr>
        <w:pStyle w:val="ListParagraph"/>
        <w:numPr>
          <w:ilvl w:val="0"/>
          <w:numId w:val="47"/>
        </w:numPr>
        <w:tabs>
          <w:tab w:val="left" w:pos="1260"/>
          <w:tab w:val="left" w:pos="7050"/>
        </w:tabs>
        <w:spacing w:before="0" w:after="160" w:line="259" w:lineRule="auto"/>
        <w:jc w:val="both"/>
        <w:rPr>
          <w:rFonts w:eastAsia="Aptos"/>
          <w:sz w:val="24"/>
          <w:szCs w:val="24"/>
        </w:rPr>
      </w:pPr>
      <w:r>
        <w:rPr>
          <w:rFonts w:eastAsia="Aptos"/>
          <w:sz w:val="24"/>
          <w:szCs w:val="24"/>
        </w:rPr>
        <w:t>The application will portray</w:t>
      </w:r>
      <w:r w:rsidR="00D45192">
        <w:rPr>
          <w:rFonts w:eastAsia="Aptos"/>
          <w:sz w:val="24"/>
          <w:szCs w:val="24"/>
        </w:rPr>
        <w:t xml:space="preserve"> </w:t>
      </w:r>
      <w:r>
        <w:rPr>
          <w:rFonts w:eastAsia="Aptos"/>
          <w:sz w:val="24"/>
          <w:szCs w:val="24"/>
        </w:rPr>
        <w:t>t</w:t>
      </w:r>
      <w:r w:rsidR="00617FD8">
        <w:rPr>
          <w:rFonts w:eastAsia="Aptos"/>
          <w:sz w:val="24"/>
          <w:szCs w:val="24"/>
        </w:rPr>
        <w:t>he</w:t>
      </w:r>
      <w:r>
        <w:rPr>
          <w:rFonts w:eastAsia="Aptos"/>
          <w:sz w:val="24"/>
          <w:szCs w:val="24"/>
        </w:rPr>
        <w:t xml:space="preserve"> answer with a high degree </w:t>
      </w:r>
      <w:r w:rsidR="00DF050F">
        <w:rPr>
          <w:rFonts w:eastAsia="Aptos"/>
          <w:sz w:val="24"/>
          <w:szCs w:val="24"/>
        </w:rPr>
        <w:t>confidence as</w:t>
      </w:r>
      <w:r>
        <w:rPr>
          <w:rFonts w:eastAsia="Aptos"/>
          <w:sz w:val="24"/>
          <w:szCs w:val="24"/>
        </w:rPr>
        <w:t xml:space="preserve"> being correct </w:t>
      </w:r>
      <w:r w:rsidR="00620A99">
        <w:rPr>
          <w:rFonts w:eastAsia="Aptos"/>
          <w:sz w:val="24"/>
          <w:szCs w:val="24"/>
        </w:rPr>
        <w:t>when</w:t>
      </w:r>
      <w:r w:rsidR="00C55B8B">
        <w:rPr>
          <w:rFonts w:eastAsia="Aptos"/>
          <w:sz w:val="24"/>
          <w:szCs w:val="24"/>
        </w:rPr>
        <w:t xml:space="preserve"> it</w:t>
      </w:r>
      <w:r w:rsidR="00620A99">
        <w:rPr>
          <w:rFonts w:eastAsia="Aptos"/>
          <w:sz w:val="24"/>
          <w:szCs w:val="24"/>
        </w:rPr>
        <w:t xml:space="preserve"> may not be.</w:t>
      </w:r>
    </w:p>
    <w:p w14:paraId="6DD33F63" w14:textId="0E1A1EA5" w:rsidR="00620A99" w:rsidRPr="00620A99" w:rsidRDefault="00620A99" w:rsidP="00620A99">
      <w:pPr>
        <w:pStyle w:val="ListParagraph"/>
        <w:numPr>
          <w:ilvl w:val="0"/>
          <w:numId w:val="47"/>
        </w:numPr>
        <w:tabs>
          <w:tab w:val="left" w:pos="1260"/>
          <w:tab w:val="left" w:pos="7050"/>
        </w:tabs>
        <w:spacing w:before="0" w:after="160" w:line="259" w:lineRule="auto"/>
        <w:jc w:val="both"/>
        <w:rPr>
          <w:rFonts w:eastAsia="Aptos"/>
          <w:sz w:val="24"/>
          <w:szCs w:val="24"/>
        </w:rPr>
      </w:pPr>
      <w:r>
        <w:rPr>
          <w:rFonts w:eastAsia="Aptos"/>
          <w:sz w:val="24"/>
          <w:szCs w:val="24"/>
        </w:rPr>
        <w:lastRenderedPageBreak/>
        <w:t xml:space="preserve">Output can provide insight, but it is not a replacement for judgment by the user or </w:t>
      </w:r>
      <w:r w:rsidR="00C55B8B">
        <w:rPr>
          <w:rFonts w:eastAsia="Aptos"/>
          <w:sz w:val="24"/>
          <w:szCs w:val="24"/>
        </w:rPr>
        <w:t>using the judgment of</w:t>
      </w:r>
      <w:r>
        <w:rPr>
          <w:rFonts w:eastAsia="Aptos"/>
          <w:sz w:val="24"/>
          <w:szCs w:val="24"/>
        </w:rPr>
        <w:t xml:space="preserve"> </w:t>
      </w:r>
      <w:r w:rsidR="00C55B8B">
        <w:rPr>
          <w:rFonts w:eastAsia="Aptos"/>
          <w:sz w:val="24"/>
          <w:szCs w:val="24"/>
        </w:rPr>
        <w:t xml:space="preserve">an </w:t>
      </w:r>
      <w:r>
        <w:rPr>
          <w:rFonts w:eastAsia="Aptos"/>
          <w:sz w:val="24"/>
          <w:szCs w:val="24"/>
        </w:rPr>
        <w:t>expert on the subject.</w:t>
      </w:r>
    </w:p>
    <w:p w14:paraId="48CF5A53" w14:textId="616DCB9C" w:rsidR="00C55B8B" w:rsidRDefault="006D4BCB" w:rsidP="000A7287">
      <w:pPr>
        <w:widowControl w:val="0"/>
        <w:spacing w:before="0" w:line="230" w:lineRule="auto"/>
        <w:ind w:right="291"/>
        <w:rPr>
          <w:bCs/>
          <w:sz w:val="24"/>
          <w:szCs w:val="24"/>
        </w:rPr>
      </w:pPr>
      <w:r>
        <w:rPr>
          <w:b/>
          <w:sz w:val="24"/>
          <w:szCs w:val="24"/>
        </w:rPr>
        <w:t>C</w:t>
      </w:r>
      <w:r w:rsidR="006202A9">
        <w:rPr>
          <w:b/>
          <w:sz w:val="24"/>
          <w:szCs w:val="24"/>
        </w:rPr>
        <w:t xml:space="preserve">apital </w:t>
      </w:r>
      <w:r>
        <w:rPr>
          <w:b/>
          <w:sz w:val="24"/>
          <w:szCs w:val="24"/>
        </w:rPr>
        <w:t>I</w:t>
      </w:r>
      <w:r w:rsidR="006202A9">
        <w:rPr>
          <w:b/>
          <w:sz w:val="24"/>
          <w:szCs w:val="24"/>
        </w:rPr>
        <w:t xml:space="preserve">mprovement </w:t>
      </w:r>
      <w:r>
        <w:rPr>
          <w:b/>
          <w:sz w:val="24"/>
          <w:szCs w:val="24"/>
        </w:rPr>
        <w:t>P</w:t>
      </w:r>
      <w:r w:rsidR="006202A9">
        <w:rPr>
          <w:b/>
          <w:sz w:val="24"/>
          <w:szCs w:val="24"/>
        </w:rPr>
        <w:t>rogram</w:t>
      </w:r>
      <w:r>
        <w:rPr>
          <w:b/>
          <w:sz w:val="24"/>
          <w:szCs w:val="24"/>
        </w:rPr>
        <w:t xml:space="preserve"> Forum</w:t>
      </w:r>
      <w:r w:rsidR="006202A9">
        <w:rPr>
          <w:b/>
          <w:sz w:val="24"/>
          <w:szCs w:val="24"/>
        </w:rPr>
        <w:t>:</w:t>
      </w:r>
      <w:r>
        <w:rPr>
          <w:b/>
          <w:sz w:val="24"/>
          <w:szCs w:val="24"/>
        </w:rPr>
        <w:t xml:space="preserve"> </w:t>
      </w:r>
      <w:r w:rsidRPr="006D4BCB">
        <w:rPr>
          <w:bCs/>
          <w:sz w:val="24"/>
          <w:szCs w:val="24"/>
        </w:rPr>
        <w:t>The County Executive held a forum on May 5</w:t>
      </w:r>
      <w:r w:rsidR="006202A9">
        <w:rPr>
          <w:bCs/>
          <w:sz w:val="24"/>
          <w:szCs w:val="24"/>
        </w:rPr>
        <w:t>th</w:t>
      </w:r>
      <w:r w:rsidRPr="006D4BCB">
        <w:rPr>
          <w:bCs/>
          <w:sz w:val="24"/>
          <w:szCs w:val="24"/>
        </w:rPr>
        <w:t xml:space="preserve"> to collect public </w:t>
      </w:r>
      <w:r>
        <w:rPr>
          <w:bCs/>
          <w:sz w:val="24"/>
          <w:szCs w:val="24"/>
        </w:rPr>
        <w:t>r</w:t>
      </w:r>
      <w:r w:rsidRPr="006D4BCB">
        <w:rPr>
          <w:bCs/>
          <w:sz w:val="24"/>
          <w:szCs w:val="24"/>
        </w:rPr>
        <w:t xml:space="preserve">ecommendations for the FY27 CIP, </w:t>
      </w:r>
      <w:r w:rsidR="00537338">
        <w:rPr>
          <w:bCs/>
          <w:sz w:val="24"/>
          <w:szCs w:val="24"/>
        </w:rPr>
        <w:t>which</w:t>
      </w:r>
      <w:r w:rsidRPr="006D4BCB">
        <w:rPr>
          <w:bCs/>
          <w:sz w:val="24"/>
          <w:szCs w:val="24"/>
        </w:rPr>
        <w:t xml:space="preserve"> he will submit to the Council in January 2026</w:t>
      </w:r>
      <w:r>
        <w:rPr>
          <w:bCs/>
          <w:sz w:val="24"/>
          <w:szCs w:val="24"/>
        </w:rPr>
        <w:t>. That forum constituted</w:t>
      </w:r>
      <w:r w:rsidR="00C55B8B">
        <w:rPr>
          <w:bCs/>
          <w:sz w:val="24"/>
          <w:szCs w:val="24"/>
        </w:rPr>
        <w:t xml:space="preserve"> both</w:t>
      </w:r>
      <w:r>
        <w:rPr>
          <w:bCs/>
          <w:sz w:val="24"/>
          <w:szCs w:val="24"/>
        </w:rPr>
        <w:t xml:space="preserve"> ECCAB Committee meetings for May. </w:t>
      </w:r>
    </w:p>
    <w:p w14:paraId="1D43E7C0" w14:textId="77777777" w:rsidR="00C55B8B" w:rsidRDefault="00C55B8B" w:rsidP="000A7287">
      <w:pPr>
        <w:widowControl w:val="0"/>
        <w:spacing w:before="0" w:line="230" w:lineRule="auto"/>
        <w:ind w:right="291"/>
        <w:rPr>
          <w:bCs/>
          <w:sz w:val="24"/>
          <w:szCs w:val="24"/>
        </w:rPr>
      </w:pPr>
    </w:p>
    <w:p w14:paraId="1B234FDA" w14:textId="22E11D75" w:rsidR="001344B7" w:rsidRDefault="006D4BCB" w:rsidP="000A7287">
      <w:pPr>
        <w:widowControl w:val="0"/>
        <w:spacing w:before="0" w:line="230" w:lineRule="auto"/>
        <w:ind w:right="291"/>
        <w:rPr>
          <w:b/>
          <w:sz w:val="24"/>
          <w:szCs w:val="24"/>
        </w:rPr>
      </w:pPr>
      <w:r>
        <w:rPr>
          <w:bCs/>
          <w:sz w:val="24"/>
          <w:szCs w:val="24"/>
        </w:rPr>
        <w:t xml:space="preserve">After opening remarks by </w:t>
      </w:r>
      <w:r w:rsidR="006202A9">
        <w:rPr>
          <w:bCs/>
          <w:sz w:val="24"/>
          <w:szCs w:val="24"/>
        </w:rPr>
        <w:t xml:space="preserve">the </w:t>
      </w:r>
      <w:r>
        <w:rPr>
          <w:bCs/>
          <w:sz w:val="24"/>
          <w:szCs w:val="24"/>
        </w:rPr>
        <w:t>O</w:t>
      </w:r>
      <w:r w:rsidR="006202A9">
        <w:rPr>
          <w:bCs/>
          <w:sz w:val="24"/>
          <w:szCs w:val="24"/>
        </w:rPr>
        <w:t xml:space="preserve">ffice of </w:t>
      </w:r>
      <w:r>
        <w:rPr>
          <w:bCs/>
          <w:sz w:val="24"/>
          <w:szCs w:val="24"/>
        </w:rPr>
        <w:t>M</w:t>
      </w:r>
      <w:r w:rsidR="006202A9">
        <w:rPr>
          <w:bCs/>
          <w:sz w:val="24"/>
          <w:szCs w:val="24"/>
        </w:rPr>
        <w:t xml:space="preserve">anagement and </w:t>
      </w:r>
      <w:r>
        <w:rPr>
          <w:bCs/>
          <w:sz w:val="24"/>
          <w:szCs w:val="24"/>
        </w:rPr>
        <w:t>B</w:t>
      </w:r>
      <w:r w:rsidR="006202A9">
        <w:rPr>
          <w:bCs/>
          <w:sz w:val="24"/>
          <w:szCs w:val="24"/>
        </w:rPr>
        <w:t>udget</w:t>
      </w:r>
      <w:r>
        <w:rPr>
          <w:bCs/>
          <w:sz w:val="24"/>
          <w:szCs w:val="24"/>
        </w:rPr>
        <w:t xml:space="preserve"> and </w:t>
      </w:r>
      <w:r w:rsidR="006202A9">
        <w:rPr>
          <w:bCs/>
          <w:sz w:val="24"/>
          <w:szCs w:val="24"/>
        </w:rPr>
        <w:t xml:space="preserve">the </w:t>
      </w:r>
      <w:r>
        <w:rPr>
          <w:bCs/>
          <w:sz w:val="24"/>
          <w:szCs w:val="24"/>
        </w:rPr>
        <w:t xml:space="preserve">County Executive, the public was directed to </w:t>
      </w:r>
      <w:r w:rsidR="002E54AF">
        <w:rPr>
          <w:bCs/>
          <w:sz w:val="24"/>
          <w:szCs w:val="24"/>
        </w:rPr>
        <w:t xml:space="preserve">five </w:t>
      </w:r>
      <w:r>
        <w:rPr>
          <w:bCs/>
          <w:sz w:val="24"/>
          <w:szCs w:val="24"/>
        </w:rPr>
        <w:t>tables where their recommendations were collected</w:t>
      </w:r>
      <w:r w:rsidR="00DF050F">
        <w:rPr>
          <w:bCs/>
          <w:sz w:val="24"/>
          <w:szCs w:val="24"/>
        </w:rPr>
        <w:t>, each on a</w:t>
      </w:r>
      <w:r>
        <w:rPr>
          <w:bCs/>
          <w:sz w:val="24"/>
          <w:szCs w:val="24"/>
        </w:rPr>
        <w:t xml:space="preserve"> different subject area. Jewru </w:t>
      </w:r>
      <w:r w:rsidRPr="006D4BCB">
        <w:rPr>
          <w:bCs/>
          <w:sz w:val="24"/>
          <w:szCs w:val="24"/>
        </w:rPr>
        <w:t>Bandah</w:t>
      </w:r>
      <w:r>
        <w:rPr>
          <w:b/>
          <w:sz w:val="24"/>
          <w:szCs w:val="24"/>
        </w:rPr>
        <w:t xml:space="preserve"> </w:t>
      </w:r>
      <w:r w:rsidRPr="006D4BCB">
        <w:rPr>
          <w:bCs/>
          <w:sz w:val="24"/>
          <w:szCs w:val="24"/>
        </w:rPr>
        <w:t>collected those recommendations.</w:t>
      </w:r>
      <w:r>
        <w:rPr>
          <w:b/>
          <w:sz w:val="24"/>
          <w:szCs w:val="24"/>
        </w:rPr>
        <w:t xml:space="preserve"> </w:t>
      </w:r>
      <w:r w:rsidRPr="002E54AF">
        <w:rPr>
          <w:bCs/>
          <w:sz w:val="24"/>
          <w:szCs w:val="24"/>
        </w:rPr>
        <w:t xml:space="preserve">The Board decided that the ECCAB </w:t>
      </w:r>
      <w:r w:rsidR="002E54AF">
        <w:rPr>
          <w:bCs/>
          <w:sz w:val="24"/>
          <w:szCs w:val="24"/>
        </w:rPr>
        <w:t>c</w:t>
      </w:r>
      <w:r w:rsidRPr="002E54AF">
        <w:rPr>
          <w:bCs/>
          <w:sz w:val="24"/>
          <w:szCs w:val="24"/>
        </w:rPr>
        <w:t xml:space="preserve">hair and two </w:t>
      </w:r>
      <w:r w:rsidR="002E54AF">
        <w:rPr>
          <w:bCs/>
          <w:sz w:val="24"/>
          <w:szCs w:val="24"/>
        </w:rPr>
        <w:t>c</w:t>
      </w:r>
      <w:r w:rsidRPr="002E54AF">
        <w:rPr>
          <w:bCs/>
          <w:sz w:val="24"/>
          <w:szCs w:val="24"/>
        </w:rPr>
        <w:t xml:space="preserve">ommittee </w:t>
      </w:r>
      <w:r w:rsidR="002E54AF">
        <w:rPr>
          <w:bCs/>
          <w:sz w:val="24"/>
          <w:szCs w:val="24"/>
        </w:rPr>
        <w:t>c</w:t>
      </w:r>
      <w:r w:rsidRPr="002E54AF">
        <w:rPr>
          <w:bCs/>
          <w:sz w:val="24"/>
          <w:szCs w:val="24"/>
        </w:rPr>
        <w:t xml:space="preserve">hairs would review those recommendations and identify changes needed to the </w:t>
      </w:r>
      <w:r w:rsidR="002E54AF" w:rsidRPr="002E54AF">
        <w:rPr>
          <w:bCs/>
          <w:sz w:val="24"/>
          <w:szCs w:val="24"/>
        </w:rPr>
        <w:t>projects in the current CIP. That revision would be shared with the Board and discussed/voted on at the June 4 meeting before being sent to the Executive</w:t>
      </w:r>
      <w:r w:rsidR="002E54AF">
        <w:rPr>
          <w:b/>
          <w:sz w:val="24"/>
          <w:szCs w:val="24"/>
        </w:rPr>
        <w:t xml:space="preserve">. </w:t>
      </w:r>
    </w:p>
    <w:p w14:paraId="39B2A7B3" w14:textId="77777777" w:rsidR="006D4BCB" w:rsidRDefault="006D4BCB" w:rsidP="000A7287">
      <w:pPr>
        <w:widowControl w:val="0"/>
        <w:spacing w:before="0" w:line="230" w:lineRule="auto"/>
        <w:ind w:right="291"/>
        <w:rPr>
          <w:bCs/>
          <w:sz w:val="24"/>
          <w:szCs w:val="24"/>
        </w:rPr>
      </w:pPr>
    </w:p>
    <w:p w14:paraId="0A740A34" w14:textId="0F87019E" w:rsidR="00016B1E" w:rsidRPr="0065007D" w:rsidRDefault="00016B1E" w:rsidP="005E27D9">
      <w:pPr>
        <w:widowControl w:val="0"/>
        <w:spacing w:before="0" w:line="230" w:lineRule="auto"/>
        <w:ind w:right="291"/>
        <w:rPr>
          <w:bCs/>
          <w:sz w:val="24"/>
          <w:szCs w:val="24"/>
        </w:rPr>
      </w:pPr>
      <w:r w:rsidRPr="0065007D">
        <w:rPr>
          <w:b/>
          <w:sz w:val="24"/>
          <w:szCs w:val="24"/>
        </w:rPr>
        <w:t xml:space="preserve">Jewru Bandeh </w:t>
      </w:r>
      <w:r w:rsidR="000851BE">
        <w:rPr>
          <w:b/>
          <w:sz w:val="24"/>
          <w:szCs w:val="24"/>
        </w:rPr>
        <w:t xml:space="preserve">and </w:t>
      </w:r>
      <w:r w:rsidR="006202A9">
        <w:rPr>
          <w:b/>
          <w:sz w:val="24"/>
          <w:szCs w:val="24"/>
        </w:rPr>
        <w:t>Regional Office Staff</w:t>
      </w:r>
      <w:r w:rsidR="000851BE">
        <w:rPr>
          <w:b/>
          <w:sz w:val="24"/>
          <w:szCs w:val="24"/>
        </w:rPr>
        <w:t xml:space="preserve"> </w:t>
      </w:r>
      <w:r w:rsidRPr="0065007D">
        <w:rPr>
          <w:bCs/>
          <w:sz w:val="24"/>
          <w:szCs w:val="24"/>
        </w:rPr>
        <w:t>reported the following:</w:t>
      </w:r>
    </w:p>
    <w:p w14:paraId="5F662CA0" w14:textId="3034CA9F" w:rsidR="0065007D" w:rsidRPr="0065007D" w:rsidRDefault="00C55B8B" w:rsidP="00A76E3A">
      <w:pPr>
        <w:pStyle w:val="ListParagraph"/>
        <w:widowControl w:val="0"/>
        <w:numPr>
          <w:ilvl w:val="0"/>
          <w:numId w:val="41"/>
        </w:numPr>
        <w:spacing w:before="0" w:line="230" w:lineRule="auto"/>
        <w:ind w:right="291"/>
        <w:rPr>
          <w:bCs/>
          <w:sz w:val="24"/>
          <w:szCs w:val="24"/>
        </w:rPr>
      </w:pPr>
      <w:r>
        <w:rPr>
          <w:bCs/>
          <w:sz w:val="24"/>
          <w:szCs w:val="24"/>
        </w:rPr>
        <w:t xml:space="preserve">Jewru </w:t>
      </w:r>
      <w:r w:rsidR="0065007D" w:rsidRPr="0065007D">
        <w:rPr>
          <w:bCs/>
          <w:sz w:val="24"/>
          <w:szCs w:val="24"/>
        </w:rPr>
        <w:t xml:space="preserve">thanked </w:t>
      </w:r>
      <w:r>
        <w:rPr>
          <w:bCs/>
          <w:sz w:val="24"/>
          <w:szCs w:val="24"/>
        </w:rPr>
        <w:t xml:space="preserve">the </w:t>
      </w:r>
      <w:r w:rsidR="0065007D" w:rsidRPr="0065007D">
        <w:rPr>
          <w:bCs/>
          <w:sz w:val="24"/>
          <w:szCs w:val="24"/>
        </w:rPr>
        <w:t>Board members for attending the May 5 CIP Forum.</w:t>
      </w:r>
    </w:p>
    <w:p w14:paraId="1CD1D7C7" w14:textId="251751ED" w:rsidR="0065007D" w:rsidRDefault="0065007D" w:rsidP="00A76E3A">
      <w:pPr>
        <w:pStyle w:val="ListParagraph"/>
        <w:widowControl w:val="0"/>
        <w:numPr>
          <w:ilvl w:val="0"/>
          <w:numId w:val="41"/>
        </w:numPr>
        <w:spacing w:before="0" w:line="230" w:lineRule="auto"/>
        <w:ind w:right="291"/>
        <w:rPr>
          <w:bCs/>
          <w:sz w:val="24"/>
          <w:szCs w:val="24"/>
        </w:rPr>
      </w:pPr>
      <w:r>
        <w:rPr>
          <w:bCs/>
          <w:sz w:val="24"/>
          <w:szCs w:val="24"/>
        </w:rPr>
        <w:t xml:space="preserve">The council </w:t>
      </w:r>
      <w:r w:rsidR="00A20A17">
        <w:rPr>
          <w:bCs/>
          <w:sz w:val="24"/>
          <w:szCs w:val="24"/>
        </w:rPr>
        <w:t>is</w:t>
      </w:r>
      <w:r>
        <w:rPr>
          <w:bCs/>
          <w:sz w:val="24"/>
          <w:szCs w:val="24"/>
        </w:rPr>
        <w:t xml:space="preserve"> working to finaliz</w:t>
      </w:r>
      <w:r w:rsidR="00C55B8B">
        <w:rPr>
          <w:bCs/>
          <w:sz w:val="24"/>
          <w:szCs w:val="24"/>
        </w:rPr>
        <w:t>e</w:t>
      </w:r>
      <w:r>
        <w:rPr>
          <w:bCs/>
          <w:sz w:val="24"/>
          <w:szCs w:val="24"/>
        </w:rPr>
        <w:t xml:space="preserve"> the operating and capital budgets</w:t>
      </w:r>
      <w:r w:rsidR="00C55B8B">
        <w:rPr>
          <w:bCs/>
          <w:sz w:val="24"/>
          <w:szCs w:val="24"/>
        </w:rPr>
        <w:t>.</w:t>
      </w:r>
    </w:p>
    <w:p w14:paraId="447357F3" w14:textId="3ADCD750" w:rsidR="0065007D" w:rsidRDefault="0065007D" w:rsidP="00A76E3A">
      <w:pPr>
        <w:pStyle w:val="ListParagraph"/>
        <w:widowControl w:val="0"/>
        <w:numPr>
          <w:ilvl w:val="0"/>
          <w:numId w:val="41"/>
        </w:numPr>
        <w:spacing w:before="0" w:line="230" w:lineRule="auto"/>
        <w:ind w:right="291"/>
        <w:rPr>
          <w:bCs/>
          <w:sz w:val="24"/>
          <w:szCs w:val="24"/>
        </w:rPr>
      </w:pPr>
      <w:r>
        <w:rPr>
          <w:bCs/>
          <w:sz w:val="24"/>
          <w:szCs w:val="24"/>
        </w:rPr>
        <w:t>Applications for the six ECCAB vacancies has closed. Jewru has receive</w:t>
      </w:r>
      <w:r w:rsidR="00C55B8B">
        <w:rPr>
          <w:bCs/>
          <w:sz w:val="24"/>
          <w:szCs w:val="24"/>
        </w:rPr>
        <w:t>d</w:t>
      </w:r>
      <w:r>
        <w:rPr>
          <w:bCs/>
          <w:sz w:val="24"/>
          <w:szCs w:val="24"/>
        </w:rPr>
        <w:t xml:space="preserve"> the list of those who applied</w:t>
      </w:r>
      <w:r w:rsidR="00A20A17">
        <w:rPr>
          <w:bCs/>
          <w:sz w:val="24"/>
          <w:szCs w:val="24"/>
        </w:rPr>
        <w:t xml:space="preserve"> and </w:t>
      </w:r>
      <w:r w:rsidR="00F22F4A">
        <w:rPr>
          <w:bCs/>
          <w:sz w:val="24"/>
          <w:szCs w:val="24"/>
        </w:rPr>
        <w:t>he</w:t>
      </w:r>
      <w:r w:rsidR="00A20A17">
        <w:rPr>
          <w:bCs/>
          <w:sz w:val="24"/>
          <w:szCs w:val="24"/>
        </w:rPr>
        <w:t xml:space="preserve"> </w:t>
      </w:r>
      <w:r>
        <w:rPr>
          <w:bCs/>
          <w:sz w:val="24"/>
          <w:szCs w:val="24"/>
        </w:rPr>
        <w:t xml:space="preserve">will review </w:t>
      </w:r>
      <w:r w:rsidR="00230190">
        <w:rPr>
          <w:bCs/>
          <w:sz w:val="24"/>
          <w:szCs w:val="24"/>
        </w:rPr>
        <w:t xml:space="preserve">it </w:t>
      </w:r>
      <w:r>
        <w:rPr>
          <w:bCs/>
          <w:sz w:val="24"/>
          <w:szCs w:val="24"/>
        </w:rPr>
        <w:t>with the ECCAB Chair</w:t>
      </w:r>
      <w:r w:rsidR="00A20A17">
        <w:rPr>
          <w:bCs/>
          <w:sz w:val="24"/>
          <w:szCs w:val="24"/>
        </w:rPr>
        <w:t xml:space="preserve"> and interviews will be held.</w:t>
      </w:r>
    </w:p>
    <w:p w14:paraId="1C5B0429" w14:textId="7A9D4EC1" w:rsidR="0065007D" w:rsidRDefault="0065007D" w:rsidP="00A76E3A">
      <w:pPr>
        <w:pStyle w:val="ListParagraph"/>
        <w:widowControl w:val="0"/>
        <w:numPr>
          <w:ilvl w:val="0"/>
          <w:numId w:val="41"/>
        </w:numPr>
        <w:spacing w:before="0" w:line="230" w:lineRule="auto"/>
        <w:ind w:right="291"/>
        <w:rPr>
          <w:bCs/>
          <w:sz w:val="24"/>
          <w:szCs w:val="24"/>
        </w:rPr>
      </w:pPr>
      <w:r>
        <w:rPr>
          <w:bCs/>
          <w:sz w:val="24"/>
          <w:szCs w:val="24"/>
        </w:rPr>
        <w:t xml:space="preserve">If any Board member needs to be reimbursed for expenses </w:t>
      </w:r>
      <w:r w:rsidR="00C55B8B">
        <w:rPr>
          <w:bCs/>
          <w:sz w:val="24"/>
          <w:szCs w:val="24"/>
        </w:rPr>
        <w:t xml:space="preserve">for </w:t>
      </w:r>
      <w:r>
        <w:rPr>
          <w:bCs/>
          <w:sz w:val="24"/>
          <w:szCs w:val="24"/>
        </w:rPr>
        <w:t>attend</w:t>
      </w:r>
      <w:r w:rsidR="00C55B8B">
        <w:rPr>
          <w:bCs/>
          <w:sz w:val="24"/>
          <w:szCs w:val="24"/>
        </w:rPr>
        <w:t xml:space="preserve">ing ECCAB meetings, </w:t>
      </w:r>
      <w:r>
        <w:rPr>
          <w:bCs/>
          <w:sz w:val="24"/>
          <w:szCs w:val="24"/>
        </w:rPr>
        <w:t xml:space="preserve">Jewru needs to receive the completed </w:t>
      </w:r>
      <w:r w:rsidR="00113D1E">
        <w:rPr>
          <w:bCs/>
          <w:sz w:val="24"/>
          <w:szCs w:val="24"/>
        </w:rPr>
        <w:t xml:space="preserve">request </w:t>
      </w:r>
      <w:r>
        <w:rPr>
          <w:bCs/>
          <w:sz w:val="24"/>
          <w:szCs w:val="24"/>
        </w:rPr>
        <w:t xml:space="preserve">form by July 1. </w:t>
      </w:r>
    </w:p>
    <w:p w14:paraId="3EF1925C" w14:textId="75C46592" w:rsidR="0065007D" w:rsidRPr="0065007D" w:rsidRDefault="00C55B8B" w:rsidP="00A76E3A">
      <w:pPr>
        <w:pStyle w:val="ListParagraph"/>
        <w:widowControl w:val="0"/>
        <w:numPr>
          <w:ilvl w:val="0"/>
          <w:numId w:val="41"/>
        </w:numPr>
        <w:spacing w:before="0" w:line="230" w:lineRule="auto"/>
        <w:ind w:right="291"/>
        <w:rPr>
          <w:bCs/>
          <w:sz w:val="24"/>
          <w:szCs w:val="24"/>
        </w:rPr>
      </w:pPr>
      <w:r>
        <w:rPr>
          <w:bCs/>
          <w:sz w:val="24"/>
          <w:szCs w:val="24"/>
        </w:rPr>
        <w:t>Jewru</w:t>
      </w:r>
      <w:r w:rsidR="0065007D">
        <w:rPr>
          <w:bCs/>
          <w:sz w:val="24"/>
          <w:szCs w:val="24"/>
        </w:rPr>
        <w:t xml:space="preserve"> will distribut</w:t>
      </w:r>
      <w:r>
        <w:rPr>
          <w:bCs/>
          <w:sz w:val="24"/>
          <w:szCs w:val="24"/>
        </w:rPr>
        <w:t>e</w:t>
      </w:r>
      <w:r w:rsidR="0065007D">
        <w:rPr>
          <w:bCs/>
          <w:sz w:val="24"/>
          <w:szCs w:val="24"/>
        </w:rPr>
        <w:t xml:space="preserve"> the list of </w:t>
      </w:r>
      <w:r w:rsidR="00D41B3D">
        <w:rPr>
          <w:bCs/>
          <w:sz w:val="24"/>
          <w:szCs w:val="24"/>
        </w:rPr>
        <w:t xml:space="preserve">east county </w:t>
      </w:r>
      <w:r w:rsidR="0065007D">
        <w:rPr>
          <w:bCs/>
          <w:sz w:val="24"/>
          <w:szCs w:val="24"/>
        </w:rPr>
        <w:t xml:space="preserve">projects </w:t>
      </w:r>
      <w:r w:rsidR="00537338">
        <w:rPr>
          <w:bCs/>
          <w:sz w:val="24"/>
          <w:szCs w:val="24"/>
        </w:rPr>
        <w:t xml:space="preserve">that </w:t>
      </w:r>
      <w:r w:rsidR="0065007D">
        <w:rPr>
          <w:bCs/>
          <w:sz w:val="24"/>
          <w:szCs w:val="24"/>
        </w:rPr>
        <w:t>the state legislature has funded</w:t>
      </w:r>
      <w:r w:rsidR="00A20A17">
        <w:rPr>
          <w:bCs/>
          <w:sz w:val="24"/>
          <w:szCs w:val="24"/>
        </w:rPr>
        <w:t xml:space="preserve"> in the legislative session that ended in April</w:t>
      </w:r>
      <w:r w:rsidR="0065007D">
        <w:rPr>
          <w:bCs/>
          <w:sz w:val="24"/>
          <w:szCs w:val="24"/>
        </w:rPr>
        <w:t xml:space="preserve">.  </w:t>
      </w:r>
    </w:p>
    <w:p w14:paraId="484D70A7" w14:textId="1A681CAD" w:rsidR="007713C4" w:rsidRDefault="007713C4" w:rsidP="00A76E3A">
      <w:pPr>
        <w:pStyle w:val="ListParagraph"/>
        <w:widowControl w:val="0"/>
        <w:numPr>
          <w:ilvl w:val="0"/>
          <w:numId w:val="41"/>
        </w:numPr>
        <w:spacing w:before="0" w:line="230" w:lineRule="auto"/>
        <w:ind w:right="291"/>
        <w:rPr>
          <w:bCs/>
          <w:sz w:val="24"/>
          <w:szCs w:val="24"/>
        </w:rPr>
      </w:pPr>
      <w:r w:rsidRPr="0065007D">
        <w:rPr>
          <w:bCs/>
          <w:sz w:val="24"/>
          <w:szCs w:val="24"/>
        </w:rPr>
        <w:t>There will be a</w:t>
      </w:r>
      <w:r w:rsidR="0065007D">
        <w:rPr>
          <w:bCs/>
          <w:sz w:val="24"/>
          <w:szCs w:val="24"/>
        </w:rPr>
        <w:t xml:space="preserve"> New Hampshire Ave</w:t>
      </w:r>
      <w:r w:rsidRPr="0065007D">
        <w:rPr>
          <w:bCs/>
          <w:sz w:val="24"/>
          <w:szCs w:val="24"/>
        </w:rPr>
        <w:t xml:space="preserve"> BRT public meeting on </w:t>
      </w:r>
      <w:r w:rsidR="0065007D">
        <w:rPr>
          <w:bCs/>
          <w:sz w:val="24"/>
          <w:szCs w:val="24"/>
        </w:rPr>
        <w:t>May 14</w:t>
      </w:r>
      <w:r w:rsidRPr="0065007D">
        <w:rPr>
          <w:bCs/>
          <w:sz w:val="24"/>
          <w:szCs w:val="24"/>
        </w:rPr>
        <w:t xml:space="preserve"> starting at 6:</w:t>
      </w:r>
      <w:r w:rsidR="00A20A17">
        <w:rPr>
          <w:bCs/>
          <w:sz w:val="24"/>
          <w:szCs w:val="24"/>
        </w:rPr>
        <w:t>0</w:t>
      </w:r>
      <w:r w:rsidRPr="0065007D">
        <w:rPr>
          <w:bCs/>
          <w:sz w:val="24"/>
          <w:szCs w:val="24"/>
        </w:rPr>
        <w:t>0</w:t>
      </w:r>
    </w:p>
    <w:p w14:paraId="75411A01" w14:textId="79737909" w:rsidR="000851BE" w:rsidRDefault="000851BE" w:rsidP="00A76E3A">
      <w:pPr>
        <w:pStyle w:val="ListParagraph"/>
        <w:widowControl w:val="0"/>
        <w:numPr>
          <w:ilvl w:val="0"/>
          <w:numId w:val="41"/>
        </w:numPr>
        <w:spacing w:before="0" w:line="230" w:lineRule="auto"/>
        <w:ind w:right="291"/>
        <w:rPr>
          <w:bCs/>
          <w:sz w:val="24"/>
          <w:szCs w:val="24"/>
        </w:rPr>
      </w:pPr>
      <w:r>
        <w:rPr>
          <w:bCs/>
          <w:sz w:val="24"/>
          <w:szCs w:val="24"/>
        </w:rPr>
        <w:t>The new County liquor store (Oak Barrel &amp; Wine) in the White Oak Town Center is now open. Eggspectation</w:t>
      </w:r>
      <w:r w:rsidR="00D640C9">
        <w:rPr>
          <w:bCs/>
          <w:sz w:val="24"/>
          <w:szCs w:val="24"/>
        </w:rPr>
        <w:t xml:space="preserve"> and Pho Wheels</w:t>
      </w:r>
      <w:r>
        <w:rPr>
          <w:bCs/>
          <w:sz w:val="24"/>
          <w:szCs w:val="24"/>
        </w:rPr>
        <w:t xml:space="preserve"> in the Burtonsville Crossing Center will be opening soon.</w:t>
      </w:r>
    </w:p>
    <w:p w14:paraId="332B2B4F" w14:textId="331A8734" w:rsidR="000851BE" w:rsidRDefault="000851BE" w:rsidP="00A76E3A">
      <w:pPr>
        <w:pStyle w:val="ListParagraph"/>
        <w:widowControl w:val="0"/>
        <w:numPr>
          <w:ilvl w:val="0"/>
          <w:numId w:val="41"/>
        </w:numPr>
        <w:spacing w:before="0" w:line="230" w:lineRule="auto"/>
        <w:ind w:right="291"/>
        <w:rPr>
          <w:bCs/>
          <w:sz w:val="24"/>
          <w:szCs w:val="24"/>
        </w:rPr>
      </w:pPr>
      <w:r>
        <w:rPr>
          <w:bCs/>
          <w:sz w:val="24"/>
          <w:szCs w:val="24"/>
        </w:rPr>
        <w:t xml:space="preserve">The county and neighboring organizations have formed a single </w:t>
      </w:r>
      <w:r w:rsidR="00D640C9">
        <w:rPr>
          <w:bCs/>
          <w:sz w:val="24"/>
          <w:szCs w:val="24"/>
        </w:rPr>
        <w:t>source</w:t>
      </w:r>
      <w:r w:rsidR="00A20A17">
        <w:rPr>
          <w:bCs/>
          <w:sz w:val="24"/>
          <w:szCs w:val="24"/>
        </w:rPr>
        <w:t xml:space="preserve"> that</w:t>
      </w:r>
      <w:r>
        <w:rPr>
          <w:bCs/>
          <w:sz w:val="24"/>
          <w:szCs w:val="24"/>
        </w:rPr>
        <w:t xml:space="preserve"> </w:t>
      </w:r>
      <w:r w:rsidR="00D41B3D">
        <w:rPr>
          <w:bCs/>
          <w:sz w:val="24"/>
          <w:szCs w:val="24"/>
        </w:rPr>
        <w:t>identif</w:t>
      </w:r>
      <w:r w:rsidR="00A20A17">
        <w:rPr>
          <w:bCs/>
          <w:sz w:val="24"/>
          <w:szCs w:val="24"/>
        </w:rPr>
        <w:t>ies</w:t>
      </w:r>
      <w:r w:rsidR="00D41B3D">
        <w:rPr>
          <w:bCs/>
          <w:sz w:val="24"/>
          <w:szCs w:val="24"/>
        </w:rPr>
        <w:t xml:space="preserve"> </w:t>
      </w:r>
      <w:r>
        <w:rPr>
          <w:bCs/>
          <w:sz w:val="24"/>
          <w:szCs w:val="24"/>
        </w:rPr>
        <w:t>where</w:t>
      </w:r>
      <w:r w:rsidR="00D640C9">
        <w:rPr>
          <w:bCs/>
          <w:sz w:val="24"/>
          <w:szCs w:val="24"/>
        </w:rPr>
        <w:t xml:space="preserve"> laid</w:t>
      </w:r>
      <w:r w:rsidR="0052400A">
        <w:rPr>
          <w:bCs/>
          <w:sz w:val="24"/>
          <w:szCs w:val="24"/>
        </w:rPr>
        <w:t>-</w:t>
      </w:r>
      <w:r w:rsidR="00D640C9">
        <w:rPr>
          <w:bCs/>
          <w:sz w:val="24"/>
          <w:szCs w:val="24"/>
        </w:rPr>
        <w:t xml:space="preserve">off federal workers </w:t>
      </w:r>
      <w:r w:rsidR="00A20A17">
        <w:rPr>
          <w:bCs/>
          <w:sz w:val="24"/>
          <w:szCs w:val="24"/>
        </w:rPr>
        <w:t xml:space="preserve">can </w:t>
      </w:r>
      <w:r w:rsidR="00D640C9">
        <w:rPr>
          <w:bCs/>
          <w:sz w:val="24"/>
          <w:szCs w:val="24"/>
        </w:rPr>
        <w:t xml:space="preserve">get support. </w:t>
      </w:r>
    </w:p>
    <w:p w14:paraId="5D77EA64" w14:textId="77777777" w:rsidR="00D640C9" w:rsidRDefault="00D640C9" w:rsidP="00D640C9">
      <w:pPr>
        <w:widowControl w:val="0"/>
        <w:spacing w:before="0" w:line="230" w:lineRule="auto"/>
        <w:ind w:right="291"/>
        <w:rPr>
          <w:bCs/>
          <w:sz w:val="24"/>
          <w:szCs w:val="24"/>
        </w:rPr>
      </w:pPr>
    </w:p>
    <w:p w14:paraId="0D5C7DF2" w14:textId="7C76D214" w:rsidR="00D640C9" w:rsidRDefault="00D640C9" w:rsidP="00D640C9">
      <w:pPr>
        <w:widowControl w:val="0"/>
        <w:spacing w:before="0" w:line="230" w:lineRule="auto"/>
        <w:ind w:right="291"/>
        <w:rPr>
          <w:bCs/>
          <w:sz w:val="24"/>
          <w:szCs w:val="24"/>
        </w:rPr>
      </w:pPr>
      <w:r>
        <w:rPr>
          <w:bCs/>
          <w:sz w:val="24"/>
          <w:szCs w:val="24"/>
        </w:rPr>
        <w:t>Chris Wilhelm</w:t>
      </w:r>
      <w:r w:rsidR="0052400A">
        <w:rPr>
          <w:bCs/>
          <w:sz w:val="24"/>
          <w:szCs w:val="24"/>
        </w:rPr>
        <w:t>,</w:t>
      </w:r>
      <w:r>
        <w:rPr>
          <w:bCs/>
          <w:sz w:val="24"/>
          <w:szCs w:val="24"/>
        </w:rPr>
        <w:t xml:space="preserve"> </w:t>
      </w:r>
      <w:r w:rsidR="0052400A">
        <w:rPr>
          <w:bCs/>
          <w:sz w:val="24"/>
          <w:szCs w:val="24"/>
        </w:rPr>
        <w:t>from</w:t>
      </w:r>
      <w:r>
        <w:rPr>
          <w:bCs/>
          <w:sz w:val="24"/>
          <w:szCs w:val="24"/>
        </w:rPr>
        <w:t xml:space="preserve"> Councilmember </w:t>
      </w:r>
      <w:r w:rsidR="006202A9">
        <w:rPr>
          <w:bCs/>
          <w:sz w:val="24"/>
          <w:szCs w:val="24"/>
        </w:rPr>
        <w:t xml:space="preserve">Kristin </w:t>
      </w:r>
      <w:r>
        <w:rPr>
          <w:bCs/>
          <w:sz w:val="24"/>
          <w:szCs w:val="24"/>
        </w:rPr>
        <w:t>Mink</w:t>
      </w:r>
      <w:r w:rsidR="0052400A">
        <w:rPr>
          <w:bCs/>
          <w:sz w:val="24"/>
          <w:szCs w:val="24"/>
        </w:rPr>
        <w:t>’</w:t>
      </w:r>
      <w:r>
        <w:rPr>
          <w:bCs/>
          <w:sz w:val="24"/>
          <w:szCs w:val="24"/>
        </w:rPr>
        <w:t>s Office</w:t>
      </w:r>
      <w:r w:rsidR="0052400A">
        <w:rPr>
          <w:bCs/>
          <w:sz w:val="24"/>
          <w:szCs w:val="24"/>
        </w:rPr>
        <w:t>,</w:t>
      </w:r>
      <w:r>
        <w:rPr>
          <w:bCs/>
          <w:sz w:val="24"/>
          <w:szCs w:val="24"/>
        </w:rPr>
        <w:t xml:space="preserve"> reported the following</w:t>
      </w:r>
      <w:r w:rsidR="00D41B3D">
        <w:rPr>
          <w:bCs/>
          <w:sz w:val="24"/>
          <w:szCs w:val="24"/>
        </w:rPr>
        <w:t>:</w:t>
      </w:r>
    </w:p>
    <w:p w14:paraId="690C9FF4" w14:textId="4639B736" w:rsidR="00D640C9" w:rsidRDefault="00D41B3D" w:rsidP="00D640C9">
      <w:pPr>
        <w:pStyle w:val="ListParagraph"/>
        <w:widowControl w:val="0"/>
        <w:numPr>
          <w:ilvl w:val="0"/>
          <w:numId w:val="43"/>
        </w:numPr>
        <w:spacing w:before="0" w:line="230" w:lineRule="auto"/>
        <w:ind w:right="291"/>
        <w:rPr>
          <w:bCs/>
          <w:sz w:val="24"/>
          <w:szCs w:val="24"/>
        </w:rPr>
      </w:pPr>
      <w:r>
        <w:rPr>
          <w:bCs/>
          <w:sz w:val="24"/>
          <w:szCs w:val="24"/>
        </w:rPr>
        <w:t>The council is e</w:t>
      </w:r>
      <w:r w:rsidR="00D640C9">
        <w:rPr>
          <w:bCs/>
          <w:sz w:val="24"/>
          <w:szCs w:val="24"/>
        </w:rPr>
        <w:t xml:space="preserve">xpecting a </w:t>
      </w:r>
      <w:r>
        <w:rPr>
          <w:bCs/>
          <w:sz w:val="24"/>
          <w:szCs w:val="24"/>
        </w:rPr>
        <w:t>Tax</w:t>
      </w:r>
      <w:r w:rsidR="0001639C">
        <w:rPr>
          <w:bCs/>
          <w:sz w:val="24"/>
          <w:szCs w:val="24"/>
        </w:rPr>
        <w:t xml:space="preserve"> Increment</w:t>
      </w:r>
      <w:r>
        <w:rPr>
          <w:bCs/>
          <w:sz w:val="24"/>
          <w:szCs w:val="24"/>
        </w:rPr>
        <w:t xml:space="preserve"> Financing (TIF) proposal</w:t>
      </w:r>
      <w:r w:rsidR="00D640C9">
        <w:rPr>
          <w:bCs/>
          <w:sz w:val="24"/>
          <w:szCs w:val="24"/>
        </w:rPr>
        <w:t xml:space="preserve"> from the Executive </w:t>
      </w:r>
      <w:r>
        <w:rPr>
          <w:bCs/>
          <w:sz w:val="24"/>
          <w:szCs w:val="24"/>
        </w:rPr>
        <w:t>that</w:t>
      </w:r>
      <w:r w:rsidR="00D640C9">
        <w:rPr>
          <w:bCs/>
          <w:sz w:val="24"/>
          <w:szCs w:val="24"/>
        </w:rPr>
        <w:t xml:space="preserve"> </w:t>
      </w:r>
      <w:r>
        <w:rPr>
          <w:bCs/>
          <w:sz w:val="24"/>
          <w:szCs w:val="24"/>
        </w:rPr>
        <w:t>would allow MCB</w:t>
      </w:r>
      <w:r w:rsidR="00D640C9">
        <w:rPr>
          <w:bCs/>
          <w:sz w:val="24"/>
          <w:szCs w:val="24"/>
        </w:rPr>
        <w:t xml:space="preserve"> </w:t>
      </w:r>
      <w:r>
        <w:rPr>
          <w:bCs/>
          <w:sz w:val="24"/>
          <w:szCs w:val="24"/>
        </w:rPr>
        <w:t>to r</w:t>
      </w:r>
      <w:r w:rsidR="00D640C9">
        <w:rPr>
          <w:bCs/>
          <w:sz w:val="24"/>
          <w:szCs w:val="24"/>
        </w:rPr>
        <w:t>educe the</w:t>
      </w:r>
      <w:r>
        <w:rPr>
          <w:bCs/>
          <w:sz w:val="24"/>
          <w:szCs w:val="24"/>
        </w:rPr>
        <w:t xml:space="preserve"> </w:t>
      </w:r>
      <w:r w:rsidR="00D640C9">
        <w:rPr>
          <w:bCs/>
          <w:sz w:val="24"/>
          <w:szCs w:val="24"/>
        </w:rPr>
        <w:t>financial cost</w:t>
      </w:r>
      <w:r>
        <w:rPr>
          <w:bCs/>
          <w:sz w:val="24"/>
          <w:szCs w:val="24"/>
        </w:rPr>
        <w:t xml:space="preserve"> for Viva White Oak development</w:t>
      </w:r>
      <w:r w:rsidR="00D640C9">
        <w:rPr>
          <w:bCs/>
          <w:sz w:val="24"/>
          <w:szCs w:val="24"/>
        </w:rPr>
        <w:t>.</w:t>
      </w:r>
    </w:p>
    <w:p w14:paraId="7A8908C5" w14:textId="00962892" w:rsidR="00D640C9" w:rsidRDefault="00D640C9" w:rsidP="00D640C9">
      <w:pPr>
        <w:pStyle w:val="ListParagraph"/>
        <w:widowControl w:val="0"/>
        <w:numPr>
          <w:ilvl w:val="0"/>
          <w:numId w:val="43"/>
        </w:numPr>
        <w:spacing w:before="0" w:line="230" w:lineRule="auto"/>
        <w:ind w:right="291"/>
        <w:rPr>
          <w:bCs/>
          <w:sz w:val="24"/>
          <w:szCs w:val="24"/>
        </w:rPr>
      </w:pPr>
      <w:r>
        <w:rPr>
          <w:bCs/>
          <w:sz w:val="24"/>
          <w:szCs w:val="24"/>
        </w:rPr>
        <w:t xml:space="preserve">The council is not expected to increase the property tax. However, they are looking at three alternatives to increase the income tax that recently passed state legislation would allow: </w:t>
      </w:r>
    </w:p>
    <w:p w14:paraId="3EE28A7C" w14:textId="5286D0E9" w:rsidR="00D640C9" w:rsidRDefault="00D640C9" w:rsidP="00D640C9">
      <w:pPr>
        <w:pStyle w:val="ListParagraph"/>
        <w:widowControl w:val="0"/>
        <w:numPr>
          <w:ilvl w:val="1"/>
          <w:numId w:val="43"/>
        </w:numPr>
        <w:spacing w:before="0" w:line="230" w:lineRule="auto"/>
        <w:ind w:right="291"/>
        <w:rPr>
          <w:bCs/>
          <w:sz w:val="24"/>
          <w:szCs w:val="24"/>
        </w:rPr>
      </w:pPr>
      <w:r>
        <w:rPr>
          <w:bCs/>
          <w:sz w:val="24"/>
          <w:szCs w:val="24"/>
        </w:rPr>
        <w:t>Increase it for 2025</w:t>
      </w:r>
    </w:p>
    <w:p w14:paraId="171D3DA9" w14:textId="7BEE7AF1" w:rsidR="00D640C9" w:rsidRDefault="00D640C9" w:rsidP="00D640C9">
      <w:pPr>
        <w:pStyle w:val="ListParagraph"/>
        <w:widowControl w:val="0"/>
        <w:numPr>
          <w:ilvl w:val="1"/>
          <w:numId w:val="43"/>
        </w:numPr>
        <w:spacing w:before="0" w:line="230" w:lineRule="auto"/>
        <w:ind w:right="291"/>
        <w:rPr>
          <w:bCs/>
          <w:sz w:val="24"/>
          <w:szCs w:val="24"/>
        </w:rPr>
      </w:pPr>
      <w:r>
        <w:rPr>
          <w:bCs/>
          <w:sz w:val="24"/>
          <w:szCs w:val="24"/>
        </w:rPr>
        <w:t>Increase it for 2026</w:t>
      </w:r>
    </w:p>
    <w:p w14:paraId="2BBE83EE" w14:textId="16C2B94B" w:rsidR="00D640C9" w:rsidRDefault="00D640C9" w:rsidP="00D640C9">
      <w:pPr>
        <w:pStyle w:val="ListParagraph"/>
        <w:widowControl w:val="0"/>
        <w:numPr>
          <w:ilvl w:val="1"/>
          <w:numId w:val="43"/>
        </w:numPr>
        <w:spacing w:before="0" w:line="230" w:lineRule="auto"/>
        <w:ind w:right="291"/>
        <w:rPr>
          <w:bCs/>
          <w:sz w:val="24"/>
          <w:szCs w:val="24"/>
        </w:rPr>
      </w:pPr>
      <w:r>
        <w:rPr>
          <w:bCs/>
          <w:sz w:val="24"/>
          <w:szCs w:val="24"/>
        </w:rPr>
        <w:t xml:space="preserve">No increase, which would mean they need to cut a lot of proposed expenses. </w:t>
      </w:r>
    </w:p>
    <w:p w14:paraId="24DEEAA7" w14:textId="77777777" w:rsidR="00CF6656" w:rsidRPr="00CF6656" w:rsidRDefault="00CF6656" w:rsidP="00CF6656">
      <w:pPr>
        <w:widowControl w:val="0"/>
        <w:spacing w:before="0" w:line="230" w:lineRule="auto"/>
        <w:ind w:left="726" w:right="291"/>
        <w:rPr>
          <w:bCs/>
          <w:sz w:val="24"/>
          <w:szCs w:val="24"/>
        </w:rPr>
      </w:pPr>
    </w:p>
    <w:p w14:paraId="4A5001B6" w14:textId="10A54C1D" w:rsidR="00CF6656" w:rsidRDefault="00D640C9" w:rsidP="00CF6656">
      <w:pPr>
        <w:widowControl w:val="0"/>
        <w:spacing w:before="0" w:line="230" w:lineRule="auto"/>
        <w:ind w:right="291"/>
        <w:rPr>
          <w:bCs/>
          <w:sz w:val="24"/>
          <w:szCs w:val="24"/>
        </w:rPr>
      </w:pPr>
      <w:r>
        <w:rPr>
          <w:bCs/>
          <w:sz w:val="24"/>
          <w:szCs w:val="24"/>
        </w:rPr>
        <w:t xml:space="preserve">Chris Howe-Smith with Councilmember </w:t>
      </w:r>
      <w:r w:rsidR="006202A9">
        <w:rPr>
          <w:bCs/>
          <w:sz w:val="24"/>
          <w:szCs w:val="24"/>
        </w:rPr>
        <w:t xml:space="preserve">Evan </w:t>
      </w:r>
      <w:r>
        <w:rPr>
          <w:bCs/>
          <w:sz w:val="24"/>
          <w:szCs w:val="24"/>
        </w:rPr>
        <w:t xml:space="preserve">Glass </w:t>
      </w:r>
      <w:r w:rsidR="00CF6656">
        <w:rPr>
          <w:bCs/>
          <w:sz w:val="24"/>
          <w:szCs w:val="24"/>
        </w:rPr>
        <w:t>reported</w:t>
      </w:r>
      <w:r>
        <w:rPr>
          <w:bCs/>
          <w:sz w:val="24"/>
          <w:szCs w:val="24"/>
        </w:rPr>
        <w:t xml:space="preserve"> </w:t>
      </w:r>
      <w:r w:rsidR="0052400A">
        <w:rPr>
          <w:bCs/>
          <w:sz w:val="24"/>
          <w:szCs w:val="24"/>
        </w:rPr>
        <w:t xml:space="preserve">that </w:t>
      </w:r>
      <w:r w:rsidR="00D41B3D">
        <w:rPr>
          <w:bCs/>
          <w:sz w:val="24"/>
          <w:szCs w:val="24"/>
        </w:rPr>
        <w:t>the councilmember</w:t>
      </w:r>
      <w:r>
        <w:rPr>
          <w:bCs/>
          <w:sz w:val="24"/>
          <w:szCs w:val="24"/>
        </w:rPr>
        <w:t xml:space="preserve"> </w:t>
      </w:r>
      <w:r w:rsidR="00CF6656">
        <w:rPr>
          <w:bCs/>
          <w:sz w:val="24"/>
          <w:szCs w:val="24"/>
        </w:rPr>
        <w:t>is against</w:t>
      </w:r>
      <w:r w:rsidR="00D41B3D">
        <w:rPr>
          <w:bCs/>
          <w:sz w:val="24"/>
          <w:szCs w:val="24"/>
        </w:rPr>
        <w:t xml:space="preserve"> </w:t>
      </w:r>
      <w:r w:rsidR="00CF6656">
        <w:rPr>
          <w:bCs/>
          <w:sz w:val="24"/>
          <w:szCs w:val="24"/>
        </w:rPr>
        <w:t xml:space="preserve">increasing the income tax because many residents are struggling financially. </w:t>
      </w:r>
      <w:r w:rsidR="00D41B3D">
        <w:rPr>
          <w:bCs/>
          <w:sz w:val="24"/>
          <w:szCs w:val="24"/>
        </w:rPr>
        <w:t>The Councilmember</w:t>
      </w:r>
      <w:r w:rsidR="00CF6656">
        <w:rPr>
          <w:bCs/>
          <w:sz w:val="24"/>
          <w:szCs w:val="24"/>
        </w:rPr>
        <w:t xml:space="preserve"> was also against </w:t>
      </w:r>
      <w:r w:rsidR="0052400A">
        <w:rPr>
          <w:bCs/>
          <w:sz w:val="24"/>
          <w:szCs w:val="24"/>
        </w:rPr>
        <w:t xml:space="preserve">the proposal to </w:t>
      </w:r>
      <w:r w:rsidR="00CF6656">
        <w:rPr>
          <w:bCs/>
          <w:sz w:val="24"/>
          <w:szCs w:val="24"/>
        </w:rPr>
        <w:t>giv</w:t>
      </w:r>
      <w:r w:rsidR="0052400A">
        <w:rPr>
          <w:bCs/>
          <w:sz w:val="24"/>
          <w:szCs w:val="24"/>
        </w:rPr>
        <w:t>e</w:t>
      </w:r>
      <w:r w:rsidR="00CF6656">
        <w:rPr>
          <w:bCs/>
          <w:sz w:val="24"/>
          <w:szCs w:val="24"/>
        </w:rPr>
        <w:t xml:space="preserve"> </w:t>
      </w:r>
      <w:r w:rsidR="0052400A">
        <w:rPr>
          <w:bCs/>
          <w:sz w:val="24"/>
          <w:szCs w:val="24"/>
        </w:rPr>
        <w:t xml:space="preserve">a break on property taxes for 20 years to </w:t>
      </w:r>
      <w:r w:rsidR="00CF6656">
        <w:rPr>
          <w:bCs/>
          <w:sz w:val="24"/>
          <w:szCs w:val="24"/>
        </w:rPr>
        <w:t>companies who convert vacant commercial property to residential</w:t>
      </w:r>
      <w:r w:rsidR="0052400A">
        <w:rPr>
          <w:bCs/>
          <w:sz w:val="24"/>
          <w:szCs w:val="24"/>
        </w:rPr>
        <w:t>.</w:t>
      </w:r>
      <w:r w:rsidR="00CF6656">
        <w:rPr>
          <w:bCs/>
          <w:sz w:val="24"/>
          <w:szCs w:val="24"/>
        </w:rPr>
        <w:t xml:space="preserve"> </w:t>
      </w:r>
    </w:p>
    <w:p w14:paraId="5A3D113F" w14:textId="77777777" w:rsidR="00113D1E" w:rsidRDefault="00113D1E" w:rsidP="00CF6656">
      <w:pPr>
        <w:widowControl w:val="0"/>
        <w:spacing w:before="0" w:line="230" w:lineRule="auto"/>
        <w:ind w:right="291"/>
        <w:rPr>
          <w:bCs/>
          <w:sz w:val="24"/>
          <w:szCs w:val="24"/>
        </w:rPr>
      </w:pPr>
    </w:p>
    <w:p w14:paraId="16B8AB7F" w14:textId="23158383" w:rsidR="00CF6656" w:rsidRDefault="00CF6656" w:rsidP="00CF6656">
      <w:pPr>
        <w:widowControl w:val="0"/>
        <w:spacing w:before="0" w:line="230" w:lineRule="auto"/>
        <w:ind w:right="291"/>
        <w:rPr>
          <w:bCs/>
          <w:sz w:val="24"/>
          <w:szCs w:val="24"/>
        </w:rPr>
      </w:pPr>
      <w:r w:rsidRPr="00D70B51">
        <w:rPr>
          <w:bCs/>
          <w:sz w:val="24"/>
          <w:szCs w:val="24"/>
        </w:rPr>
        <w:t>Erik Copeland</w:t>
      </w:r>
      <w:r>
        <w:rPr>
          <w:bCs/>
          <w:sz w:val="24"/>
          <w:szCs w:val="24"/>
        </w:rPr>
        <w:t xml:space="preserve"> with </w:t>
      </w:r>
      <w:r w:rsidR="006202A9">
        <w:rPr>
          <w:bCs/>
          <w:sz w:val="24"/>
          <w:szCs w:val="24"/>
        </w:rPr>
        <w:t xml:space="preserve">Montgomery County </w:t>
      </w:r>
      <w:r>
        <w:rPr>
          <w:bCs/>
          <w:sz w:val="24"/>
          <w:szCs w:val="24"/>
        </w:rPr>
        <w:t>Recreation Department reported:</w:t>
      </w:r>
    </w:p>
    <w:p w14:paraId="67068D4C" w14:textId="78C5D551" w:rsidR="00CF6656" w:rsidRDefault="00CF6656" w:rsidP="00CF6656">
      <w:pPr>
        <w:pStyle w:val="ListParagraph"/>
        <w:widowControl w:val="0"/>
        <w:numPr>
          <w:ilvl w:val="0"/>
          <w:numId w:val="44"/>
        </w:numPr>
        <w:spacing w:before="0" w:line="230" w:lineRule="auto"/>
        <w:ind w:right="291"/>
        <w:rPr>
          <w:bCs/>
          <w:sz w:val="24"/>
          <w:szCs w:val="24"/>
        </w:rPr>
      </w:pPr>
      <w:r>
        <w:rPr>
          <w:bCs/>
          <w:sz w:val="24"/>
          <w:szCs w:val="24"/>
        </w:rPr>
        <w:lastRenderedPageBreak/>
        <w:t>The 13</w:t>
      </w:r>
      <w:r w:rsidRPr="00CF6656">
        <w:rPr>
          <w:bCs/>
          <w:sz w:val="24"/>
          <w:szCs w:val="24"/>
          <w:vertAlign w:val="superscript"/>
        </w:rPr>
        <w:t>th</w:t>
      </w:r>
      <w:r>
        <w:rPr>
          <w:bCs/>
          <w:sz w:val="24"/>
          <w:szCs w:val="24"/>
        </w:rPr>
        <w:t xml:space="preserve"> annual White Oak Day will be June 7 from 11-4 at the White Oak C</w:t>
      </w:r>
      <w:r w:rsidR="006202A9">
        <w:rPr>
          <w:bCs/>
          <w:sz w:val="24"/>
          <w:szCs w:val="24"/>
        </w:rPr>
        <w:t xml:space="preserve">ommunity </w:t>
      </w:r>
      <w:r>
        <w:rPr>
          <w:bCs/>
          <w:sz w:val="24"/>
          <w:szCs w:val="24"/>
        </w:rPr>
        <w:t>R</w:t>
      </w:r>
      <w:r w:rsidR="006202A9">
        <w:rPr>
          <w:bCs/>
          <w:sz w:val="24"/>
          <w:szCs w:val="24"/>
        </w:rPr>
        <w:t xml:space="preserve">ecreation </w:t>
      </w:r>
      <w:r>
        <w:rPr>
          <w:bCs/>
          <w:sz w:val="24"/>
          <w:szCs w:val="24"/>
        </w:rPr>
        <w:t>C</w:t>
      </w:r>
      <w:r w:rsidR="006202A9">
        <w:rPr>
          <w:bCs/>
          <w:sz w:val="24"/>
          <w:szCs w:val="24"/>
        </w:rPr>
        <w:t>enter</w:t>
      </w:r>
      <w:r w:rsidR="00D41B3D">
        <w:rPr>
          <w:bCs/>
          <w:sz w:val="24"/>
          <w:szCs w:val="24"/>
        </w:rPr>
        <w:t>.</w:t>
      </w:r>
    </w:p>
    <w:p w14:paraId="5DD8B9F9" w14:textId="4D360025" w:rsidR="00CF6656" w:rsidRDefault="00CF6656" w:rsidP="00CF6656">
      <w:pPr>
        <w:pStyle w:val="ListParagraph"/>
        <w:widowControl w:val="0"/>
        <w:numPr>
          <w:ilvl w:val="0"/>
          <w:numId w:val="44"/>
        </w:numPr>
        <w:spacing w:before="0" w:line="230" w:lineRule="auto"/>
        <w:ind w:right="291"/>
        <w:rPr>
          <w:bCs/>
          <w:sz w:val="24"/>
          <w:szCs w:val="24"/>
        </w:rPr>
      </w:pPr>
      <w:r>
        <w:rPr>
          <w:bCs/>
          <w:sz w:val="24"/>
          <w:szCs w:val="24"/>
        </w:rPr>
        <w:t xml:space="preserve">Adult </w:t>
      </w:r>
      <w:r w:rsidR="0052400A">
        <w:rPr>
          <w:bCs/>
          <w:sz w:val="24"/>
          <w:szCs w:val="24"/>
        </w:rPr>
        <w:t>Z</w:t>
      </w:r>
      <w:r>
        <w:rPr>
          <w:bCs/>
          <w:sz w:val="24"/>
          <w:szCs w:val="24"/>
        </w:rPr>
        <w:t>umba dance</w:t>
      </w:r>
      <w:r w:rsidR="00D41B3D">
        <w:rPr>
          <w:bCs/>
          <w:sz w:val="24"/>
          <w:szCs w:val="24"/>
        </w:rPr>
        <w:t xml:space="preserve"> classes</w:t>
      </w:r>
      <w:r>
        <w:rPr>
          <w:bCs/>
          <w:sz w:val="24"/>
          <w:szCs w:val="24"/>
        </w:rPr>
        <w:t xml:space="preserve"> </w:t>
      </w:r>
      <w:r w:rsidR="00230190">
        <w:rPr>
          <w:bCs/>
          <w:sz w:val="24"/>
          <w:szCs w:val="24"/>
        </w:rPr>
        <w:t>are</w:t>
      </w:r>
      <w:r>
        <w:rPr>
          <w:bCs/>
          <w:sz w:val="24"/>
          <w:szCs w:val="24"/>
        </w:rPr>
        <w:t xml:space="preserve"> continuing Tuesday’s though June 3 at the Ea</w:t>
      </w:r>
      <w:r w:rsidR="00A20A17">
        <w:rPr>
          <w:bCs/>
          <w:sz w:val="24"/>
          <w:szCs w:val="24"/>
        </w:rPr>
        <w:t>s</w:t>
      </w:r>
      <w:r>
        <w:rPr>
          <w:bCs/>
          <w:sz w:val="24"/>
          <w:szCs w:val="24"/>
        </w:rPr>
        <w:t>t County CRC, 6:30-7:30</w:t>
      </w:r>
      <w:r w:rsidR="00D41B3D">
        <w:rPr>
          <w:bCs/>
          <w:sz w:val="24"/>
          <w:szCs w:val="24"/>
        </w:rPr>
        <w:t>.</w:t>
      </w:r>
    </w:p>
    <w:p w14:paraId="21C63BD7" w14:textId="70D09CE3" w:rsidR="00CF6656" w:rsidRDefault="00CF6656" w:rsidP="00CF6656">
      <w:pPr>
        <w:pStyle w:val="ListParagraph"/>
        <w:widowControl w:val="0"/>
        <w:numPr>
          <w:ilvl w:val="0"/>
          <w:numId w:val="44"/>
        </w:numPr>
        <w:spacing w:before="0" w:line="230" w:lineRule="auto"/>
        <w:ind w:right="291"/>
        <w:rPr>
          <w:bCs/>
          <w:sz w:val="24"/>
          <w:szCs w:val="24"/>
        </w:rPr>
      </w:pPr>
      <w:r>
        <w:rPr>
          <w:bCs/>
          <w:sz w:val="24"/>
          <w:szCs w:val="24"/>
        </w:rPr>
        <w:t>Sit</w:t>
      </w:r>
      <w:r w:rsidR="00113D1E">
        <w:rPr>
          <w:bCs/>
          <w:sz w:val="24"/>
          <w:szCs w:val="24"/>
        </w:rPr>
        <w:t>-</w:t>
      </w:r>
      <w:r>
        <w:rPr>
          <w:bCs/>
          <w:sz w:val="24"/>
          <w:szCs w:val="24"/>
        </w:rPr>
        <w:t>and</w:t>
      </w:r>
      <w:r w:rsidR="00113D1E">
        <w:rPr>
          <w:bCs/>
          <w:sz w:val="24"/>
          <w:szCs w:val="24"/>
        </w:rPr>
        <w:t>-</w:t>
      </w:r>
      <w:r>
        <w:rPr>
          <w:bCs/>
          <w:sz w:val="24"/>
          <w:szCs w:val="24"/>
        </w:rPr>
        <w:t>Be</w:t>
      </w:r>
      <w:r w:rsidR="00113D1E">
        <w:rPr>
          <w:bCs/>
          <w:sz w:val="24"/>
          <w:szCs w:val="24"/>
        </w:rPr>
        <w:t>-</w:t>
      </w:r>
      <w:r>
        <w:rPr>
          <w:bCs/>
          <w:sz w:val="24"/>
          <w:szCs w:val="24"/>
        </w:rPr>
        <w:t xml:space="preserve">Fit for seniors 55+ </w:t>
      </w:r>
      <w:r w:rsidR="00D41B3D">
        <w:rPr>
          <w:bCs/>
          <w:sz w:val="24"/>
          <w:szCs w:val="24"/>
        </w:rPr>
        <w:t xml:space="preserve">will be held </w:t>
      </w:r>
      <w:r>
        <w:rPr>
          <w:bCs/>
          <w:sz w:val="24"/>
          <w:szCs w:val="24"/>
        </w:rPr>
        <w:t>on Fridays</w:t>
      </w:r>
      <w:r w:rsidR="00D41B3D">
        <w:rPr>
          <w:bCs/>
          <w:sz w:val="24"/>
          <w:szCs w:val="24"/>
        </w:rPr>
        <w:t>,</w:t>
      </w:r>
      <w:r>
        <w:rPr>
          <w:bCs/>
          <w:sz w:val="24"/>
          <w:szCs w:val="24"/>
        </w:rPr>
        <w:t xml:space="preserve"> </w:t>
      </w:r>
      <w:r w:rsidR="00541998">
        <w:rPr>
          <w:bCs/>
          <w:sz w:val="24"/>
          <w:szCs w:val="24"/>
        </w:rPr>
        <w:t>May 30-Sep 5 from 11-noon at East County CRC</w:t>
      </w:r>
      <w:r w:rsidR="00D41B3D">
        <w:rPr>
          <w:bCs/>
          <w:sz w:val="24"/>
          <w:szCs w:val="24"/>
        </w:rPr>
        <w:t xml:space="preserve">. </w:t>
      </w:r>
    </w:p>
    <w:p w14:paraId="247E934A" w14:textId="56775E47" w:rsidR="00541998" w:rsidRPr="00CF6656" w:rsidRDefault="00541998" w:rsidP="00CF6656">
      <w:pPr>
        <w:pStyle w:val="ListParagraph"/>
        <w:widowControl w:val="0"/>
        <w:numPr>
          <w:ilvl w:val="0"/>
          <w:numId w:val="44"/>
        </w:numPr>
        <w:spacing w:before="0" w:line="230" w:lineRule="auto"/>
        <w:ind w:right="291"/>
        <w:rPr>
          <w:bCs/>
          <w:sz w:val="24"/>
          <w:szCs w:val="24"/>
        </w:rPr>
      </w:pPr>
      <w:r>
        <w:rPr>
          <w:bCs/>
          <w:sz w:val="24"/>
          <w:szCs w:val="24"/>
        </w:rPr>
        <w:t>Robin Riley</w:t>
      </w:r>
      <w:r w:rsidR="00A20A17">
        <w:rPr>
          <w:bCs/>
          <w:sz w:val="24"/>
          <w:szCs w:val="24"/>
        </w:rPr>
        <w:t xml:space="preserve">, the department director, </w:t>
      </w:r>
      <w:r>
        <w:rPr>
          <w:bCs/>
          <w:sz w:val="24"/>
          <w:szCs w:val="24"/>
        </w:rPr>
        <w:t>is retiring at the end of June</w:t>
      </w:r>
      <w:r w:rsidR="00A20A17">
        <w:rPr>
          <w:bCs/>
          <w:sz w:val="24"/>
          <w:szCs w:val="24"/>
        </w:rPr>
        <w:t>.</w:t>
      </w:r>
    </w:p>
    <w:p w14:paraId="4B6DBE49" w14:textId="77777777" w:rsidR="00CF6656" w:rsidRPr="0065007D" w:rsidRDefault="00CF6656" w:rsidP="00704FF2">
      <w:pPr>
        <w:widowControl w:val="0"/>
        <w:spacing w:before="0" w:line="230" w:lineRule="auto"/>
        <w:ind w:left="366" w:right="291"/>
        <w:rPr>
          <w:bCs/>
          <w:sz w:val="24"/>
          <w:szCs w:val="24"/>
        </w:rPr>
      </w:pPr>
    </w:p>
    <w:p w14:paraId="63DAF1AA" w14:textId="76607EAA" w:rsidR="006C4D06" w:rsidRDefault="00BC76FB" w:rsidP="000D75C2">
      <w:pPr>
        <w:widowControl w:val="0"/>
        <w:spacing w:before="0" w:line="230" w:lineRule="auto"/>
        <w:ind w:right="291"/>
        <w:rPr>
          <w:bCs/>
          <w:sz w:val="24"/>
          <w:szCs w:val="24"/>
        </w:rPr>
      </w:pPr>
      <w:r w:rsidRPr="0065007D">
        <w:rPr>
          <w:b/>
          <w:sz w:val="24"/>
          <w:szCs w:val="24"/>
        </w:rPr>
        <w:t>Adjournment</w:t>
      </w:r>
      <w:r w:rsidRPr="0065007D">
        <w:rPr>
          <w:bCs/>
          <w:sz w:val="24"/>
          <w:szCs w:val="24"/>
        </w:rPr>
        <w:t xml:space="preserve">: </w:t>
      </w:r>
      <w:r w:rsidR="00C61BE8" w:rsidRPr="0065007D">
        <w:rPr>
          <w:bCs/>
          <w:sz w:val="24"/>
          <w:szCs w:val="24"/>
        </w:rPr>
        <w:t xml:space="preserve">The meeting adjourned at </w:t>
      </w:r>
      <w:r w:rsidR="0065007D" w:rsidRPr="0065007D">
        <w:rPr>
          <w:bCs/>
          <w:sz w:val="24"/>
          <w:szCs w:val="24"/>
        </w:rPr>
        <w:t>8:56</w:t>
      </w:r>
      <w:r w:rsidR="00C41BD3" w:rsidRPr="0065007D">
        <w:rPr>
          <w:bCs/>
          <w:sz w:val="24"/>
          <w:szCs w:val="24"/>
        </w:rPr>
        <w:t xml:space="preserve"> pm.</w:t>
      </w:r>
      <w:r w:rsidR="00947950" w:rsidRPr="00122E06">
        <w:rPr>
          <w:bCs/>
          <w:sz w:val="24"/>
          <w:szCs w:val="24"/>
        </w:rPr>
        <w:t xml:space="preserve"> </w:t>
      </w:r>
    </w:p>
    <w:p w14:paraId="25D0CA14" w14:textId="3E87CCAC" w:rsidR="00C61BE8" w:rsidRDefault="00C61BE8" w:rsidP="000D75C2">
      <w:pPr>
        <w:widowControl w:val="0"/>
        <w:spacing w:before="0" w:line="230" w:lineRule="auto"/>
        <w:ind w:right="291"/>
        <w:rPr>
          <w:bCs/>
          <w:sz w:val="24"/>
          <w:szCs w:val="24"/>
        </w:rPr>
      </w:pPr>
    </w:p>
    <w:p w14:paraId="5F59F5C3" w14:textId="77777777" w:rsidR="00671D76" w:rsidRDefault="00671D76" w:rsidP="000D75C2">
      <w:pPr>
        <w:widowControl w:val="0"/>
        <w:spacing w:before="0" w:line="230" w:lineRule="auto"/>
        <w:ind w:right="291"/>
        <w:rPr>
          <w:bCs/>
          <w:sz w:val="24"/>
          <w:szCs w:val="24"/>
        </w:rPr>
      </w:pPr>
    </w:p>
    <w:sectPr w:rsidR="00671D76">
      <w:footerReference w:type="default" r:id="rId9"/>
      <w:footerReference w:type="first" r:id="rId10"/>
      <w:pgSz w:w="12240" w:h="15840"/>
      <w:pgMar w:top="144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B807" w14:textId="77777777" w:rsidR="00414682" w:rsidRDefault="00414682">
      <w:pPr>
        <w:spacing w:before="0"/>
      </w:pPr>
      <w:r>
        <w:separator/>
      </w:r>
    </w:p>
  </w:endnote>
  <w:endnote w:type="continuationSeparator" w:id="0">
    <w:p w14:paraId="009EE9FF" w14:textId="77777777" w:rsidR="00414682" w:rsidRDefault="004146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FA05" w14:textId="77777777" w:rsidR="00B110A0" w:rsidRDefault="00656D75">
    <w:pPr>
      <w:jc w:val="center"/>
    </w:pP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3FD" w14:textId="77777777" w:rsidR="00B110A0" w:rsidRDefault="00656D75">
    <w:pPr>
      <w:jc w:val="center"/>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03BE" w14:textId="77777777" w:rsidR="00414682" w:rsidRDefault="00414682">
      <w:pPr>
        <w:spacing w:before="0"/>
      </w:pPr>
      <w:r>
        <w:separator/>
      </w:r>
    </w:p>
  </w:footnote>
  <w:footnote w:type="continuationSeparator" w:id="0">
    <w:p w14:paraId="5B217A67" w14:textId="77777777" w:rsidR="00414682" w:rsidRDefault="0041468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F1F"/>
    <w:multiLevelType w:val="hybridMultilevel"/>
    <w:tmpl w:val="3252E7C8"/>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0A5D53CD"/>
    <w:multiLevelType w:val="hybridMultilevel"/>
    <w:tmpl w:val="3BF20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11EDD"/>
    <w:multiLevelType w:val="hybridMultilevel"/>
    <w:tmpl w:val="98A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8352D"/>
    <w:multiLevelType w:val="hybridMultilevel"/>
    <w:tmpl w:val="8A6608A6"/>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4" w15:restartNumberingAfterBreak="0">
    <w:nsid w:val="129A4741"/>
    <w:multiLevelType w:val="hybridMultilevel"/>
    <w:tmpl w:val="B4F008E6"/>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5" w15:restartNumberingAfterBreak="0">
    <w:nsid w:val="14E97230"/>
    <w:multiLevelType w:val="multilevel"/>
    <w:tmpl w:val="C2C45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C451A"/>
    <w:multiLevelType w:val="hybridMultilevel"/>
    <w:tmpl w:val="8DAA17FC"/>
    <w:lvl w:ilvl="0" w:tplc="C23C2862">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152A1F97"/>
    <w:multiLevelType w:val="hybridMultilevel"/>
    <w:tmpl w:val="2CCE5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210AFC"/>
    <w:multiLevelType w:val="hybridMultilevel"/>
    <w:tmpl w:val="6862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A0DB1"/>
    <w:multiLevelType w:val="hybridMultilevel"/>
    <w:tmpl w:val="C5364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E2E03"/>
    <w:multiLevelType w:val="hybridMultilevel"/>
    <w:tmpl w:val="AFD63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3537C"/>
    <w:multiLevelType w:val="hybridMultilevel"/>
    <w:tmpl w:val="2F16CA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056FC2"/>
    <w:multiLevelType w:val="hybridMultilevel"/>
    <w:tmpl w:val="7CE60D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1B4C63"/>
    <w:multiLevelType w:val="hybridMultilevel"/>
    <w:tmpl w:val="58AAF6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6D7611"/>
    <w:multiLevelType w:val="multilevel"/>
    <w:tmpl w:val="A52042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03F8D"/>
    <w:multiLevelType w:val="hybridMultilevel"/>
    <w:tmpl w:val="749AC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A624E1"/>
    <w:multiLevelType w:val="hybridMultilevel"/>
    <w:tmpl w:val="FE5A67C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7" w15:restartNumberingAfterBreak="0">
    <w:nsid w:val="3CC51042"/>
    <w:multiLevelType w:val="hybridMultilevel"/>
    <w:tmpl w:val="CE10B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2D098E"/>
    <w:multiLevelType w:val="hybridMultilevel"/>
    <w:tmpl w:val="739EFC7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9" w15:restartNumberingAfterBreak="0">
    <w:nsid w:val="3F171E2E"/>
    <w:multiLevelType w:val="hybridMultilevel"/>
    <w:tmpl w:val="104CB4B4"/>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0" w15:restartNumberingAfterBreak="0">
    <w:nsid w:val="3FEA2CEC"/>
    <w:multiLevelType w:val="hybridMultilevel"/>
    <w:tmpl w:val="279E20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55812B5"/>
    <w:multiLevelType w:val="hybridMultilevel"/>
    <w:tmpl w:val="291A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0724D"/>
    <w:multiLevelType w:val="hybridMultilevel"/>
    <w:tmpl w:val="A6F47FA8"/>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4B717B4B"/>
    <w:multiLevelType w:val="hybridMultilevel"/>
    <w:tmpl w:val="801AE7EA"/>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4" w15:restartNumberingAfterBreak="0">
    <w:nsid w:val="4DAC004C"/>
    <w:multiLevelType w:val="hybridMultilevel"/>
    <w:tmpl w:val="463600D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5" w15:restartNumberingAfterBreak="0">
    <w:nsid w:val="4DC36CEC"/>
    <w:multiLevelType w:val="hybridMultilevel"/>
    <w:tmpl w:val="C862FD70"/>
    <w:lvl w:ilvl="0" w:tplc="FFFFFFFF">
      <w:start w:val="1"/>
      <w:numFmt w:val="bullet"/>
      <w:lvlText w:val=""/>
      <w:lvlJc w:val="left"/>
      <w:pPr>
        <w:ind w:left="726" w:hanging="360"/>
      </w:pPr>
      <w:rPr>
        <w:rFonts w:ascii="Symbol" w:hAnsi="Symbol" w:hint="default"/>
      </w:rPr>
    </w:lvl>
    <w:lvl w:ilvl="1" w:tplc="04090001">
      <w:start w:val="1"/>
      <w:numFmt w:val="bullet"/>
      <w:lvlText w:val=""/>
      <w:lvlJc w:val="left"/>
      <w:pPr>
        <w:ind w:left="1446" w:hanging="360"/>
      </w:pPr>
      <w:rPr>
        <w:rFonts w:ascii="Symbol" w:hAnsi="Symbol"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6" w15:restartNumberingAfterBreak="0">
    <w:nsid w:val="508F3A44"/>
    <w:multiLevelType w:val="hybridMultilevel"/>
    <w:tmpl w:val="C2FE1D0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7" w15:restartNumberingAfterBreak="0">
    <w:nsid w:val="52223263"/>
    <w:multiLevelType w:val="hybridMultilevel"/>
    <w:tmpl w:val="6214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6604A"/>
    <w:multiLevelType w:val="hybridMultilevel"/>
    <w:tmpl w:val="EC3C7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07710"/>
    <w:multiLevelType w:val="hybridMultilevel"/>
    <w:tmpl w:val="E50ED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BA69FD"/>
    <w:multiLevelType w:val="hybridMultilevel"/>
    <w:tmpl w:val="A41C6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2B0179"/>
    <w:multiLevelType w:val="hybridMultilevel"/>
    <w:tmpl w:val="4022E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B52CD"/>
    <w:multiLevelType w:val="hybridMultilevel"/>
    <w:tmpl w:val="B7A009DE"/>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3" w15:restartNumberingAfterBreak="0">
    <w:nsid w:val="62145AEA"/>
    <w:multiLevelType w:val="hybridMultilevel"/>
    <w:tmpl w:val="403A52B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4" w15:restartNumberingAfterBreak="0">
    <w:nsid w:val="62CE3AE9"/>
    <w:multiLevelType w:val="hybridMultilevel"/>
    <w:tmpl w:val="947C03C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5" w15:restartNumberingAfterBreak="0">
    <w:nsid w:val="6447487F"/>
    <w:multiLevelType w:val="hybridMultilevel"/>
    <w:tmpl w:val="C98A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9C1360"/>
    <w:multiLevelType w:val="hybridMultilevel"/>
    <w:tmpl w:val="4F6A267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669B1B4A"/>
    <w:multiLevelType w:val="hybridMultilevel"/>
    <w:tmpl w:val="11BC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2E5C"/>
    <w:multiLevelType w:val="hybridMultilevel"/>
    <w:tmpl w:val="89E8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6C30D1"/>
    <w:multiLevelType w:val="hybridMultilevel"/>
    <w:tmpl w:val="F648DCA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757161"/>
    <w:multiLevelType w:val="hybridMultilevel"/>
    <w:tmpl w:val="C252721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1" w15:restartNumberingAfterBreak="0">
    <w:nsid w:val="73DD41D9"/>
    <w:multiLevelType w:val="hybridMultilevel"/>
    <w:tmpl w:val="6080A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1F22E8"/>
    <w:multiLevelType w:val="hybridMultilevel"/>
    <w:tmpl w:val="8E2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051FF"/>
    <w:multiLevelType w:val="hybridMultilevel"/>
    <w:tmpl w:val="EE8654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627AA3"/>
    <w:multiLevelType w:val="hybridMultilevel"/>
    <w:tmpl w:val="14E04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F41CB3"/>
    <w:multiLevelType w:val="hybridMultilevel"/>
    <w:tmpl w:val="85F47C9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6" w15:restartNumberingAfterBreak="0">
    <w:nsid w:val="7F06539B"/>
    <w:multiLevelType w:val="hybridMultilevel"/>
    <w:tmpl w:val="2D428AD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7" w15:restartNumberingAfterBreak="0">
    <w:nsid w:val="7F954384"/>
    <w:multiLevelType w:val="hybridMultilevel"/>
    <w:tmpl w:val="A8A07086"/>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786919373">
    <w:abstractNumId w:val="12"/>
  </w:num>
  <w:num w:numId="2" w16cid:durableId="265189539">
    <w:abstractNumId w:val="39"/>
  </w:num>
  <w:num w:numId="3" w16cid:durableId="1902906007">
    <w:abstractNumId w:val="43"/>
  </w:num>
  <w:num w:numId="4" w16cid:durableId="1589270734">
    <w:abstractNumId w:val="14"/>
  </w:num>
  <w:num w:numId="5" w16cid:durableId="1884831136">
    <w:abstractNumId w:val="25"/>
  </w:num>
  <w:num w:numId="6" w16cid:durableId="1027604984">
    <w:abstractNumId w:val="18"/>
  </w:num>
  <w:num w:numId="7" w16cid:durableId="916356750">
    <w:abstractNumId w:val="38"/>
  </w:num>
  <w:num w:numId="8" w16cid:durableId="108671401">
    <w:abstractNumId w:val="5"/>
  </w:num>
  <w:num w:numId="9" w16cid:durableId="1054155410">
    <w:abstractNumId w:val="40"/>
  </w:num>
  <w:num w:numId="10" w16cid:durableId="733818691">
    <w:abstractNumId w:val="22"/>
  </w:num>
  <w:num w:numId="11" w16cid:durableId="1948925612">
    <w:abstractNumId w:val="0"/>
  </w:num>
  <w:num w:numId="12" w16cid:durableId="1088700161">
    <w:abstractNumId w:val="21"/>
  </w:num>
  <w:num w:numId="13" w16cid:durableId="1161458898">
    <w:abstractNumId w:val="32"/>
  </w:num>
  <w:num w:numId="14" w16cid:durableId="993604275">
    <w:abstractNumId w:val="13"/>
  </w:num>
  <w:num w:numId="15" w16cid:durableId="1454984227">
    <w:abstractNumId w:val="10"/>
  </w:num>
  <w:num w:numId="16" w16cid:durableId="2039312089">
    <w:abstractNumId w:val="15"/>
  </w:num>
  <w:num w:numId="17" w16cid:durableId="641153647">
    <w:abstractNumId w:val="36"/>
  </w:num>
  <w:num w:numId="18" w16cid:durableId="1781755366">
    <w:abstractNumId w:val="30"/>
  </w:num>
  <w:num w:numId="19" w16cid:durableId="74934653">
    <w:abstractNumId w:val="19"/>
  </w:num>
  <w:num w:numId="20" w16cid:durableId="697893541">
    <w:abstractNumId w:val="9"/>
  </w:num>
  <w:num w:numId="21" w16cid:durableId="1316957020">
    <w:abstractNumId w:val="7"/>
  </w:num>
  <w:num w:numId="22" w16cid:durableId="916861005">
    <w:abstractNumId w:val="41"/>
  </w:num>
  <w:num w:numId="23" w16cid:durableId="1485197208">
    <w:abstractNumId w:val="28"/>
  </w:num>
  <w:num w:numId="24" w16cid:durableId="1878854319">
    <w:abstractNumId w:val="47"/>
  </w:num>
  <w:num w:numId="25" w16cid:durableId="482358215">
    <w:abstractNumId w:val="1"/>
  </w:num>
  <w:num w:numId="26" w16cid:durableId="301084080">
    <w:abstractNumId w:val="44"/>
  </w:num>
  <w:num w:numId="27" w16cid:durableId="1278875234">
    <w:abstractNumId w:val="33"/>
  </w:num>
  <w:num w:numId="28" w16cid:durableId="518350055">
    <w:abstractNumId w:val="26"/>
  </w:num>
  <w:num w:numId="29" w16cid:durableId="1435906471">
    <w:abstractNumId w:val="45"/>
  </w:num>
  <w:num w:numId="30" w16cid:durableId="379525373">
    <w:abstractNumId w:val="37"/>
  </w:num>
  <w:num w:numId="31" w16cid:durableId="1225799105">
    <w:abstractNumId w:val="29"/>
  </w:num>
  <w:num w:numId="32" w16cid:durableId="1684934821">
    <w:abstractNumId w:val="17"/>
  </w:num>
  <w:num w:numId="33" w16cid:durableId="881131852">
    <w:abstractNumId w:val="31"/>
  </w:num>
  <w:num w:numId="34" w16cid:durableId="161436834">
    <w:abstractNumId w:val="2"/>
  </w:num>
  <w:num w:numId="35" w16cid:durableId="318001765">
    <w:abstractNumId w:val="8"/>
  </w:num>
  <w:num w:numId="36" w16cid:durableId="2114278770">
    <w:abstractNumId w:val="16"/>
  </w:num>
  <w:num w:numId="37" w16cid:durableId="1588225556">
    <w:abstractNumId w:val="27"/>
  </w:num>
  <w:num w:numId="38" w16cid:durableId="133062246">
    <w:abstractNumId w:val="20"/>
  </w:num>
  <w:num w:numId="39" w16cid:durableId="2127039012">
    <w:abstractNumId w:val="11"/>
  </w:num>
  <w:num w:numId="40" w16cid:durableId="652415442">
    <w:abstractNumId w:val="35"/>
  </w:num>
  <w:num w:numId="41" w16cid:durableId="1595092169">
    <w:abstractNumId w:val="24"/>
  </w:num>
  <w:num w:numId="42" w16cid:durableId="913776801">
    <w:abstractNumId w:val="42"/>
  </w:num>
  <w:num w:numId="43" w16cid:durableId="1669869269">
    <w:abstractNumId w:val="23"/>
  </w:num>
  <w:num w:numId="44" w16cid:durableId="619186295">
    <w:abstractNumId w:val="46"/>
  </w:num>
  <w:num w:numId="45" w16cid:durableId="201865289">
    <w:abstractNumId w:val="3"/>
  </w:num>
  <w:num w:numId="46" w16cid:durableId="251789448">
    <w:abstractNumId w:val="4"/>
  </w:num>
  <w:num w:numId="47" w16cid:durableId="717628296">
    <w:abstractNumId w:val="34"/>
  </w:num>
  <w:num w:numId="48" w16cid:durableId="5338077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F"/>
    <w:rsid w:val="000006E6"/>
    <w:rsid w:val="00004219"/>
    <w:rsid w:val="000046FF"/>
    <w:rsid w:val="00005C71"/>
    <w:rsid w:val="00013024"/>
    <w:rsid w:val="0001639C"/>
    <w:rsid w:val="00016B1E"/>
    <w:rsid w:val="00027377"/>
    <w:rsid w:val="0003205A"/>
    <w:rsid w:val="00034495"/>
    <w:rsid w:val="0003550A"/>
    <w:rsid w:val="00037167"/>
    <w:rsid w:val="00040A14"/>
    <w:rsid w:val="00041F2A"/>
    <w:rsid w:val="0004784A"/>
    <w:rsid w:val="00047C8B"/>
    <w:rsid w:val="00052152"/>
    <w:rsid w:val="00053B42"/>
    <w:rsid w:val="000607A4"/>
    <w:rsid w:val="00061E64"/>
    <w:rsid w:val="000654D8"/>
    <w:rsid w:val="000655C6"/>
    <w:rsid w:val="000674EF"/>
    <w:rsid w:val="000705EC"/>
    <w:rsid w:val="00072272"/>
    <w:rsid w:val="00072F5F"/>
    <w:rsid w:val="00074FB6"/>
    <w:rsid w:val="000851BE"/>
    <w:rsid w:val="000872F1"/>
    <w:rsid w:val="000875DB"/>
    <w:rsid w:val="000A000D"/>
    <w:rsid w:val="000A6349"/>
    <w:rsid w:val="000A7287"/>
    <w:rsid w:val="000B42FF"/>
    <w:rsid w:val="000C0873"/>
    <w:rsid w:val="000C1AC7"/>
    <w:rsid w:val="000C554C"/>
    <w:rsid w:val="000D6094"/>
    <w:rsid w:val="000D6347"/>
    <w:rsid w:val="000D75C2"/>
    <w:rsid w:val="000D7CFF"/>
    <w:rsid w:val="000E15BD"/>
    <w:rsid w:val="000E23A6"/>
    <w:rsid w:val="000E5C65"/>
    <w:rsid w:val="000E7C40"/>
    <w:rsid w:val="00107E24"/>
    <w:rsid w:val="00113D1E"/>
    <w:rsid w:val="00120A3A"/>
    <w:rsid w:val="00122E06"/>
    <w:rsid w:val="0013099E"/>
    <w:rsid w:val="001328D0"/>
    <w:rsid w:val="001344B7"/>
    <w:rsid w:val="00135ED5"/>
    <w:rsid w:val="00140339"/>
    <w:rsid w:val="00140F6E"/>
    <w:rsid w:val="001509EF"/>
    <w:rsid w:val="00152915"/>
    <w:rsid w:val="00154572"/>
    <w:rsid w:val="001552F5"/>
    <w:rsid w:val="0015581D"/>
    <w:rsid w:val="001559A7"/>
    <w:rsid w:val="00166EA7"/>
    <w:rsid w:val="001703D8"/>
    <w:rsid w:val="00170B7E"/>
    <w:rsid w:val="001745BF"/>
    <w:rsid w:val="00177CD2"/>
    <w:rsid w:val="0018053D"/>
    <w:rsid w:val="00182D75"/>
    <w:rsid w:val="00190724"/>
    <w:rsid w:val="00191715"/>
    <w:rsid w:val="00193AA2"/>
    <w:rsid w:val="00193FA5"/>
    <w:rsid w:val="001A0019"/>
    <w:rsid w:val="001A206A"/>
    <w:rsid w:val="001A2684"/>
    <w:rsid w:val="001A692D"/>
    <w:rsid w:val="001A6B83"/>
    <w:rsid w:val="001A7806"/>
    <w:rsid w:val="001B0348"/>
    <w:rsid w:val="001B0C09"/>
    <w:rsid w:val="001B6F9C"/>
    <w:rsid w:val="001C26A3"/>
    <w:rsid w:val="001C39BB"/>
    <w:rsid w:val="001C79EC"/>
    <w:rsid w:val="001D0ABE"/>
    <w:rsid w:val="001D3951"/>
    <w:rsid w:val="001E05C7"/>
    <w:rsid w:val="001E349B"/>
    <w:rsid w:val="001E3C5A"/>
    <w:rsid w:val="001E705A"/>
    <w:rsid w:val="001E71F9"/>
    <w:rsid w:val="001F4998"/>
    <w:rsid w:val="001F5372"/>
    <w:rsid w:val="0020001A"/>
    <w:rsid w:val="00201BA1"/>
    <w:rsid w:val="00203BFD"/>
    <w:rsid w:val="00207E25"/>
    <w:rsid w:val="00214B79"/>
    <w:rsid w:val="00216523"/>
    <w:rsid w:val="002222B6"/>
    <w:rsid w:val="00223689"/>
    <w:rsid w:val="00224015"/>
    <w:rsid w:val="00230190"/>
    <w:rsid w:val="0023123D"/>
    <w:rsid w:val="0023191A"/>
    <w:rsid w:val="00234D76"/>
    <w:rsid w:val="002354F3"/>
    <w:rsid w:val="00237D7B"/>
    <w:rsid w:val="00251F33"/>
    <w:rsid w:val="00253B44"/>
    <w:rsid w:val="0025585F"/>
    <w:rsid w:val="00257709"/>
    <w:rsid w:val="00264146"/>
    <w:rsid w:val="00265F2E"/>
    <w:rsid w:val="002666FB"/>
    <w:rsid w:val="00271F09"/>
    <w:rsid w:val="0027542F"/>
    <w:rsid w:val="00275575"/>
    <w:rsid w:val="00277EFC"/>
    <w:rsid w:val="002808E1"/>
    <w:rsid w:val="0028608B"/>
    <w:rsid w:val="0028705E"/>
    <w:rsid w:val="0029229D"/>
    <w:rsid w:val="00292930"/>
    <w:rsid w:val="002929A3"/>
    <w:rsid w:val="002930C6"/>
    <w:rsid w:val="002A1663"/>
    <w:rsid w:val="002A2912"/>
    <w:rsid w:val="002A6A92"/>
    <w:rsid w:val="002B1872"/>
    <w:rsid w:val="002B6566"/>
    <w:rsid w:val="002B7AB5"/>
    <w:rsid w:val="002C0FA3"/>
    <w:rsid w:val="002C531A"/>
    <w:rsid w:val="002C7A9C"/>
    <w:rsid w:val="002D12BA"/>
    <w:rsid w:val="002D32B6"/>
    <w:rsid w:val="002E5055"/>
    <w:rsid w:val="002E54AF"/>
    <w:rsid w:val="002E597C"/>
    <w:rsid w:val="002F1281"/>
    <w:rsid w:val="002F5FE9"/>
    <w:rsid w:val="002F62EA"/>
    <w:rsid w:val="002F6E50"/>
    <w:rsid w:val="00303615"/>
    <w:rsid w:val="00304A00"/>
    <w:rsid w:val="003078C5"/>
    <w:rsid w:val="003111C3"/>
    <w:rsid w:val="00317641"/>
    <w:rsid w:val="0032223F"/>
    <w:rsid w:val="00330655"/>
    <w:rsid w:val="0033278E"/>
    <w:rsid w:val="00337028"/>
    <w:rsid w:val="00337D33"/>
    <w:rsid w:val="003406DC"/>
    <w:rsid w:val="00343BCF"/>
    <w:rsid w:val="00343E56"/>
    <w:rsid w:val="00350D54"/>
    <w:rsid w:val="003572AC"/>
    <w:rsid w:val="0036119A"/>
    <w:rsid w:val="00361905"/>
    <w:rsid w:val="003635EE"/>
    <w:rsid w:val="00363D06"/>
    <w:rsid w:val="00372FB9"/>
    <w:rsid w:val="00381BDE"/>
    <w:rsid w:val="00382C11"/>
    <w:rsid w:val="00382D6B"/>
    <w:rsid w:val="003842B0"/>
    <w:rsid w:val="0039789E"/>
    <w:rsid w:val="003A5525"/>
    <w:rsid w:val="003A5EA5"/>
    <w:rsid w:val="003A5EB2"/>
    <w:rsid w:val="003B51A8"/>
    <w:rsid w:val="003B6B05"/>
    <w:rsid w:val="003C518C"/>
    <w:rsid w:val="003C6D05"/>
    <w:rsid w:val="003D27DA"/>
    <w:rsid w:val="003D61D6"/>
    <w:rsid w:val="003E1232"/>
    <w:rsid w:val="003E3EBE"/>
    <w:rsid w:val="003E4F4B"/>
    <w:rsid w:val="003E508B"/>
    <w:rsid w:val="003E56DA"/>
    <w:rsid w:val="003E6B3E"/>
    <w:rsid w:val="003E7EA6"/>
    <w:rsid w:val="003F0A0B"/>
    <w:rsid w:val="003F4A63"/>
    <w:rsid w:val="003F530B"/>
    <w:rsid w:val="003F530E"/>
    <w:rsid w:val="003F6B82"/>
    <w:rsid w:val="00404896"/>
    <w:rsid w:val="00405CC8"/>
    <w:rsid w:val="0041048A"/>
    <w:rsid w:val="004116F0"/>
    <w:rsid w:val="00414682"/>
    <w:rsid w:val="00417A53"/>
    <w:rsid w:val="00417C28"/>
    <w:rsid w:val="0042011D"/>
    <w:rsid w:val="0042182C"/>
    <w:rsid w:val="00422BFC"/>
    <w:rsid w:val="00423457"/>
    <w:rsid w:val="00425460"/>
    <w:rsid w:val="00427CBC"/>
    <w:rsid w:val="004317B1"/>
    <w:rsid w:val="00431E5C"/>
    <w:rsid w:val="00433BBD"/>
    <w:rsid w:val="00446A4A"/>
    <w:rsid w:val="004478D8"/>
    <w:rsid w:val="00450A81"/>
    <w:rsid w:val="00451859"/>
    <w:rsid w:val="004567EA"/>
    <w:rsid w:val="00460791"/>
    <w:rsid w:val="004627E4"/>
    <w:rsid w:val="00467B5E"/>
    <w:rsid w:val="00471282"/>
    <w:rsid w:val="00474E56"/>
    <w:rsid w:val="00477ADC"/>
    <w:rsid w:val="00480BA8"/>
    <w:rsid w:val="00484E01"/>
    <w:rsid w:val="00485CA5"/>
    <w:rsid w:val="00491961"/>
    <w:rsid w:val="00495450"/>
    <w:rsid w:val="00496608"/>
    <w:rsid w:val="004975FE"/>
    <w:rsid w:val="004A0913"/>
    <w:rsid w:val="004A3A79"/>
    <w:rsid w:val="004A3CA3"/>
    <w:rsid w:val="004A4B67"/>
    <w:rsid w:val="004B0FFC"/>
    <w:rsid w:val="004C2E1B"/>
    <w:rsid w:val="004C5578"/>
    <w:rsid w:val="004D3DCB"/>
    <w:rsid w:val="004D75E6"/>
    <w:rsid w:val="004E06A6"/>
    <w:rsid w:val="004E4F4C"/>
    <w:rsid w:val="004E6C8A"/>
    <w:rsid w:val="004F04D3"/>
    <w:rsid w:val="004F1C9F"/>
    <w:rsid w:val="004F31DA"/>
    <w:rsid w:val="00503E25"/>
    <w:rsid w:val="00504ED1"/>
    <w:rsid w:val="00505D4E"/>
    <w:rsid w:val="00506030"/>
    <w:rsid w:val="0051104A"/>
    <w:rsid w:val="00513554"/>
    <w:rsid w:val="00521571"/>
    <w:rsid w:val="0052400A"/>
    <w:rsid w:val="00526CE7"/>
    <w:rsid w:val="005271E6"/>
    <w:rsid w:val="00530C47"/>
    <w:rsid w:val="00531F91"/>
    <w:rsid w:val="00531FA6"/>
    <w:rsid w:val="005356AC"/>
    <w:rsid w:val="00537338"/>
    <w:rsid w:val="00541998"/>
    <w:rsid w:val="005430B1"/>
    <w:rsid w:val="005574B3"/>
    <w:rsid w:val="00560BAD"/>
    <w:rsid w:val="0056603C"/>
    <w:rsid w:val="00567B5A"/>
    <w:rsid w:val="005807F4"/>
    <w:rsid w:val="005821E9"/>
    <w:rsid w:val="00585053"/>
    <w:rsid w:val="00586947"/>
    <w:rsid w:val="00593664"/>
    <w:rsid w:val="00593E10"/>
    <w:rsid w:val="00596217"/>
    <w:rsid w:val="005A1A81"/>
    <w:rsid w:val="005B27F1"/>
    <w:rsid w:val="005B54EA"/>
    <w:rsid w:val="005B5D94"/>
    <w:rsid w:val="005C5E7F"/>
    <w:rsid w:val="005D24CE"/>
    <w:rsid w:val="005E0CC6"/>
    <w:rsid w:val="005E1DFF"/>
    <w:rsid w:val="005E27D9"/>
    <w:rsid w:val="005E73E8"/>
    <w:rsid w:val="005F540C"/>
    <w:rsid w:val="005F7B4E"/>
    <w:rsid w:val="006006C5"/>
    <w:rsid w:val="006048DB"/>
    <w:rsid w:val="0061038D"/>
    <w:rsid w:val="006111ED"/>
    <w:rsid w:val="0061125B"/>
    <w:rsid w:val="0061196C"/>
    <w:rsid w:val="00612439"/>
    <w:rsid w:val="00612EDC"/>
    <w:rsid w:val="00615845"/>
    <w:rsid w:val="00617FD8"/>
    <w:rsid w:val="006202A9"/>
    <w:rsid w:val="006203FB"/>
    <w:rsid w:val="00620A99"/>
    <w:rsid w:val="006249C2"/>
    <w:rsid w:val="00626E3F"/>
    <w:rsid w:val="0063406C"/>
    <w:rsid w:val="00636044"/>
    <w:rsid w:val="0064724B"/>
    <w:rsid w:val="0065007D"/>
    <w:rsid w:val="00650106"/>
    <w:rsid w:val="00654FD1"/>
    <w:rsid w:val="00655B50"/>
    <w:rsid w:val="0065660B"/>
    <w:rsid w:val="00656D5B"/>
    <w:rsid w:val="00656D75"/>
    <w:rsid w:val="006632FD"/>
    <w:rsid w:val="00663B01"/>
    <w:rsid w:val="006667C0"/>
    <w:rsid w:val="00671D76"/>
    <w:rsid w:val="0068772A"/>
    <w:rsid w:val="00690BFC"/>
    <w:rsid w:val="00691658"/>
    <w:rsid w:val="00691E2C"/>
    <w:rsid w:val="00696541"/>
    <w:rsid w:val="00696AF2"/>
    <w:rsid w:val="00697596"/>
    <w:rsid w:val="006A13E3"/>
    <w:rsid w:val="006A1BD2"/>
    <w:rsid w:val="006A2887"/>
    <w:rsid w:val="006B3835"/>
    <w:rsid w:val="006B3D30"/>
    <w:rsid w:val="006C4D06"/>
    <w:rsid w:val="006C53F3"/>
    <w:rsid w:val="006D1BF9"/>
    <w:rsid w:val="006D2781"/>
    <w:rsid w:val="006D3625"/>
    <w:rsid w:val="006D37E2"/>
    <w:rsid w:val="006D4BCB"/>
    <w:rsid w:val="006D4DE0"/>
    <w:rsid w:val="006D6AB9"/>
    <w:rsid w:val="006E1A62"/>
    <w:rsid w:val="006E37A2"/>
    <w:rsid w:val="006E5375"/>
    <w:rsid w:val="006E5438"/>
    <w:rsid w:val="006E7DAC"/>
    <w:rsid w:val="00701345"/>
    <w:rsid w:val="00701734"/>
    <w:rsid w:val="00703680"/>
    <w:rsid w:val="00704FF2"/>
    <w:rsid w:val="00705DAD"/>
    <w:rsid w:val="00712407"/>
    <w:rsid w:val="00712DCB"/>
    <w:rsid w:val="00714D53"/>
    <w:rsid w:val="00715896"/>
    <w:rsid w:val="00716073"/>
    <w:rsid w:val="00716E23"/>
    <w:rsid w:val="00716EBC"/>
    <w:rsid w:val="0071750C"/>
    <w:rsid w:val="00720D12"/>
    <w:rsid w:val="00735384"/>
    <w:rsid w:val="00736E53"/>
    <w:rsid w:val="007403B5"/>
    <w:rsid w:val="0074562A"/>
    <w:rsid w:val="00750372"/>
    <w:rsid w:val="00754E56"/>
    <w:rsid w:val="007562C7"/>
    <w:rsid w:val="007605E4"/>
    <w:rsid w:val="007623E8"/>
    <w:rsid w:val="00766490"/>
    <w:rsid w:val="007713C4"/>
    <w:rsid w:val="007718D0"/>
    <w:rsid w:val="007722D9"/>
    <w:rsid w:val="00772D70"/>
    <w:rsid w:val="0077571E"/>
    <w:rsid w:val="007812CB"/>
    <w:rsid w:val="0078416A"/>
    <w:rsid w:val="00794A8F"/>
    <w:rsid w:val="00795055"/>
    <w:rsid w:val="0079770C"/>
    <w:rsid w:val="00797FBF"/>
    <w:rsid w:val="007A1455"/>
    <w:rsid w:val="007A2F3B"/>
    <w:rsid w:val="007A5E33"/>
    <w:rsid w:val="007A7C63"/>
    <w:rsid w:val="007C06B3"/>
    <w:rsid w:val="007D38D5"/>
    <w:rsid w:val="007E2680"/>
    <w:rsid w:val="007F4DC5"/>
    <w:rsid w:val="007F628D"/>
    <w:rsid w:val="00800A17"/>
    <w:rsid w:val="008019A6"/>
    <w:rsid w:val="00804904"/>
    <w:rsid w:val="00817567"/>
    <w:rsid w:val="00817FF3"/>
    <w:rsid w:val="008205B2"/>
    <w:rsid w:val="008219C9"/>
    <w:rsid w:val="00822956"/>
    <w:rsid w:val="0083047B"/>
    <w:rsid w:val="0083066C"/>
    <w:rsid w:val="0083383A"/>
    <w:rsid w:val="00837266"/>
    <w:rsid w:val="0084095D"/>
    <w:rsid w:val="00844178"/>
    <w:rsid w:val="00844C1A"/>
    <w:rsid w:val="00845BC8"/>
    <w:rsid w:val="00846249"/>
    <w:rsid w:val="0085237C"/>
    <w:rsid w:val="008548C2"/>
    <w:rsid w:val="008609B3"/>
    <w:rsid w:val="00864084"/>
    <w:rsid w:val="00864B4D"/>
    <w:rsid w:val="00870FD8"/>
    <w:rsid w:val="008736F5"/>
    <w:rsid w:val="0087498D"/>
    <w:rsid w:val="00881161"/>
    <w:rsid w:val="008815CD"/>
    <w:rsid w:val="00884E79"/>
    <w:rsid w:val="00885265"/>
    <w:rsid w:val="00885D84"/>
    <w:rsid w:val="008908A2"/>
    <w:rsid w:val="0089430D"/>
    <w:rsid w:val="008963EC"/>
    <w:rsid w:val="008966CC"/>
    <w:rsid w:val="00896CA9"/>
    <w:rsid w:val="008A189D"/>
    <w:rsid w:val="008A4F5B"/>
    <w:rsid w:val="008A746C"/>
    <w:rsid w:val="008B7FEA"/>
    <w:rsid w:val="008C3CF8"/>
    <w:rsid w:val="008D191E"/>
    <w:rsid w:val="008E5800"/>
    <w:rsid w:val="008E5B89"/>
    <w:rsid w:val="008F2EF2"/>
    <w:rsid w:val="008F3685"/>
    <w:rsid w:val="00901911"/>
    <w:rsid w:val="009022F0"/>
    <w:rsid w:val="009031B8"/>
    <w:rsid w:val="009100CA"/>
    <w:rsid w:val="00916A07"/>
    <w:rsid w:val="009222B3"/>
    <w:rsid w:val="00925419"/>
    <w:rsid w:val="00930021"/>
    <w:rsid w:val="00931F66"/>
    <w:rsid w:val="00933AF3"/>
    <w:rsid w:val="009362BE"/>
    <w:rsid w:val="00936A82"/>
    <w:rsid w:val="00937C7F"/>
    <w:rsid w:val="009464C8"/>
    <w:rsid w:val="00947950"/>
    <w:rsid w:val="00947EE4"/>
    <w:rsid w:val="0095303D"/>
    <w:rsid w:val="00955158"/>
    <w:rsid w:val="00974156"/>
    <w:rsid w:val="00974AC9"/>
    <w:rsid w:val="009761F0"/>
    <w:rsid w:val="00980850"/>
    <w:rsid w:val="00980DA5"/>
    <w:rsid w:val="009813C8"/>
    <w:rsid w:val="00993007"/>
    <w:rsid w:val="0099530A"/>
    <w:rsid w:val="0099642B"/>
    <w:rsid w:val="009A4D77"/>
    <w:rsid w:val="009C6795"/>
    <w:rsid w:val="009C6BFC"/>
    <w:rsid w:val="009D420D"/>
    <w:rsid w:val="009E2B20"/>
    <w:rsid w:val="009E456D"/>
    <w:rsid w:val="009F0C72"/>
    <w:rsid w:val="009F210E"/>
    <w:rsid w:val="009F3C5F"/>
    <w:rsid w:val="009F6140"/>
    <w:rsid w:val="00A01488"/>
    <w:rsid w:val="00A0302A"/>
    <w:rsid w:val="00A064CF"/>
    <w:rsid w:val="00A06FA9"/>
    <w:rsid w:val="00A16724"/>
    <w:rsid w:val="00A174C8"/>
    <w:rsid w:val="00A20A17"/>
    <w:rsid w:val="00A20E08"/>
    <w:rsid w:val="00A21F44"/>
    <w:rsid w:val="00A22B5C"/>
    <w:rsid w:val="00A22CE6"/>
    <w:rsid w:val="00A25BE2"/>
    <w:rsid w:val="00A305D4"/>
    <w:rsid w:val="00A3644A"/>
    <w:rsid w:val="00A37A78"/>
    <w:rsid w:val="00A50CEF"/>
    <w:rsid w:val="00A51141"/>
    <w:rsid w:val="00A514F2"/>
    <w:rsid w:val="00A52F7E"/>
    <w:rsid w:val="00A60C36"/>
    <w:rsid w:val="00A621A3"/>
    <w:rsid w:val="00A635FA"/>
    <w:rsid w:val="00A756AD"/>
    <w:rsid w:val="00A76E3A"/>
    <w:rsid w:val="00A80335"/>
    <w:rsid w:val="00A84928"/>
    <w:rsid w:val="00A86990"/>
    <w:rsid w:val="00A873BF"/>
    <w:rsid w:val="00A900D3"/>
    <w:rsid w:val="00A90E97"/>
    <w:rsid w:val="00A92C7C"/>
    <w:rsid w:val="00A96827"/>
    <w:rsid w:val="00AC4E5D"/>
    <w:rsid w:val="00AC76DE"/>
    <w:rsid w:val="00AD208D"/>
    <w:rsid w:val="00AD2747"/>
    <w:rsid w:val="00AD318C"/>
    <w:rsid w:val="00AE1471"/>
    <w:rsid w:val="00AE2BA4"/>
    <w:rsid w:val="00AE2FB7"/>
    <w:rsid w:val="00AE6634"/>
    <w:rsid w:val="00AF0A67"/>
    <w:rsid w:val="00AF4DA4"/>
    <w:rsid w:val="00AF681C"/>
    <w:rsid w:val="00B0184D"/>
    <w:rsid w:val="00B02DFE"/>
    <w:rsid w:val="00B03966"/>
    <w:rsid w:val="00B04528"/>
    <w:rsid w:val="00B04F22"/>
    <w:rsid w:val="00B110A0"/>
    <w:rsid w:val="00B141B7"/>
    <w:rsid w:val="00B20FF2"/>
    <w:rsid w:val="00B21D53"/>
    <w:rsid w:val="00B22569"/>
    <w:rsid w:val="00B25243"/>
    <w:rsid w:val="00B26837"/>
    <w:rsid w:val="00B33D48"/>
    <w:rsid w:val="00B34FD1"/>
    <w:rsid w:val="00B43ABE"/>
    <w:rsid w:val="00B50983"/>
    <w:rsid w:val="00B518B8"/>
    <w:rsid w:val="00B844D6"/>
    <w:rsid w:val="00B85675"/>
    <w:rsid w:val="00B95182"/>
    <w:rsid w:val="00BA05FD"/>
    <w:rsid w:val="00BA37FA"/>
    <w:rsid w:val="00BA4160"/>
    <w:rsid w:val="00BA7390"/>
    <w:rsid w:val="00BB03E3"/>
    <w:rsid w:val="00BB3EE6"/>
    <w:rsid w:val="00BB72D0"/>
    <w:rsid w:val="00BC2711"/>
    <w:rsid w:val="00BC5729"/>
    <w:rsid w:val="00BC76FB"/>
    <w:rsid w:val="00BD0BC1"/>
    <w:rsid w:val="00BD2169"/>
    <w:rsid w:val="00BE0616"/>
    <w:rsid w:val="00BE1EE5"/>
    <w:rsid w:val="00BE32A6"/>
    <w:rsid w:val="00BE72C6"/>
    <w:rsid w:val="00BF401D"/>
    <w:rsid w:val="00BF5B50"/>
    <w:rsid w:val="00BF7431"/>
    <w:rsid w:val="00C06287"/>
    <w:rsid w:val="00C07B03"/>
    <w:rsid w:val="00C1506C"/>
    <w:rsid w:val="00C214D5"/>
    <w:rsid w:val="00C23F71"/>
    <w:rsid w:val="00C24D98"/>
    <w:rsid w:val="00C30EEC"/>
    <w:rsid w:val="00C3388C"/>
    <w:rsid w:val="00C33A50"/>
    <w:rsid w:val="00C372DC"/>
    <w:rsid w:val="00C41881"/>
    <w:rsid w:val="00C41BD3"/>
    <w:rsid w:val="00C42D34"/>
    <w:rsid w:val="00C43206"/>
    <w:rsid w:val="00C472AA"/>
    <w:rsid w:val="00C511EA"/>
    <w:rsid w:val="00C55194"/>
    <w:rsid w:val="00C55641"/>
    <w:rsid w:val="00C55B8B"/>
    <w:rsid w:val="00C61BE8"/>
    <w:rsid w:val="00C63A6F"/>
    <w:rsid w:val="00C65A32"/>
    <w:rsid w:val="00C65E51"/>
    <w:rsid w:val="00C66034"/>
    <w:rsid w:val="00C6607B"/>
    <w:rsid w:val="00C7043E"/>
    <w:rsid w:val="00C7725D"/>
    <w:rsid w:val="00C80C9A"/>
    <w:rsid w:val="00C81631"/>
    <w:rsid w:val="00C81E93"/>
    <w:rsid w:val="00C8363C"/>
    <w:rsid w:val="00C9287C"/>
    <w:rsid w:val="00C93A62"/>
    <w:rsid w:val="00C945D7"/>
    <w:rsid w:val="00C955A4"/>
    <w:rsid w:val="00C95EF4"/>
    <w:rsid w:val="00C96AE8"/>
    <w:rsid w:val="00CA2573"/>
    <w:rsid w:val="00CA3D7C"/>
    <w:rsid w:val="00CA4B2C"/>
    <w:rsid w:val="00CA6E87"/>
    <w:rsid w:val="00CB0569"/>
    <w:rsid w:val="00CB24AB"/>
    <w:rsid w:val="00CB708C"/>
    <w:rsid w:val="00CC1A30"/>
    <w:rsid w:val="00CC61ED"/>
    <w:rsid w:val="00CD50C9"/>
    <w:rsid w:val="00CD6D82"/>
    <w:rsid w:val="00CE49A0"/>
    <w:rsid w:val="00CF0C28"/>
    <w:rsid w:val="00CF302E"/>
    <w:rsid w:val="00CF37E7"/>
    <w:rsid w:val="00CF6656"/>
    <w:rsid w:val="00D00C1B"/>
    <w:rsid w:val="00D01243"/>
    <w:rsid w:val="00D0159E"/>
    <w:rsid w:val="00D032EB"/>
    <w:rsid w:val="00D12FEE"/>
    <w:rsid w:val="00D15C23"/>
    <w:rsid w:val="00D17570"/>
    <w:rsid w:val="00D17741"/>
    <w:rsid w:val="00D208C4"/>
    <w:rsid w:val="00D20DBA"/>
    <w:rsid w:val="00D232B1"/>
    <w:rsid w:val="00D416BB"/>
    <w:rsid w:val="00D41B3D"/>
    <w:rsid w:val="00D45192"/>
    <w:rsid w:val="00D45B12"/>
    <w:rsid w:val="00D53F60"/>
    <w:rsid w:val="00D549FC"/>
    <w:rsid w:val="00D57A52"/>
    <w:rsid w:val="00D61B05"/>
    <w:rsid w:val="00D62263"/>
    <w:rsid w:val="00D640C9"/>
    <w:rsid w:val="00D70B51"/>
    <w:rsid w:val="00D71F49"/>
    <w:rsid w:val="00D76A1D"/>
    <w:rsid w:val="00D772AF"/>
    <w:rsid w:val="00D858BB"/>
    <w:rsid w:val="00D92317"/>
    <w:rsid w:val="00D93019"/>
    <w:rsid w:val="00D930D4"/>
    <w:rsid w:val="00D956EB"/>
    <w:rsid w:val="00DA41B3"/>
    <w:rsid w:val="00DA4A8F"/>
    <w:rsid w:val="00DA6970"/>
    <w:rsid w:val="00DB6D5E"/>
    <w:rsid w:val="00DC0E7E"/>
    <w:rsid w:val="00DC1BD1"/>
    <w:rsid w:val="00DC428C"/>
    <w:rsid w:val="00DC50A4"/>
    <w:rsid w:val="00DC6199"/>
    <w:rsid w:val="00DD4291"/>
    <w:rsid w:val="00DD6D5D"/>
    <w:rsid w:val="00DE05D2"/>
    <w:rsid w:val="00DE2B56"/>
    <w:rsid w:val="00DE35F7"/>
    <w:rsid w:val="00DF050F"/>
    <w:rsid w:val="00DF3F7B"/>
    <w:rsid w:val="00E00BED"/>
    <w:rsid w:val="00E021BD"/>
    <w:rsid w:val="00E05240"/>
    <w:rsid w:val="00E06590"/>
    <w:rsid w:val="00E10C83"/>
    <w:rsid w:val="00E147BD"/>
    <w:rsid w:val="00E14D8D"/>
    <w:rsid w:val="00E157DA"/>
    <w:rsid w:val="00E21FFD"/>
    <w:rsid w:val="00E2628D"/>
    <w:rsid w:val="00E2676F"/>
    <w:rsid w:val="00E31F81"/>
    <w:rsid w:val="00E33651"/>
    <w:rsid w:val="00E35F08"/>
    <w:rsid w:val="00E410F1"/>
    <w:rsid w:val="00E42677"/>
    <w:rsid w:val="00E46CFC"/>
    <w:rsid w:val="00E55C09"/>
    <w:rsid w:val="00E56167"/>
    <w:rsid w:val="00E60328"/>
    <w:rsid w:val="00E644C0"/>
    <w:rsid w:val="00E71C49"/>
    <w:rsid w:val="00E71FF0"/>
    <w:rsid w:val="00E748EC"/>
    <w:rsid w:val="00E8255F"/>
    <w:rsid w:val="00E92032"/>
    <w:rsid w:val="00E930C1"/>
    <w:rsid w:val="00E9424E"/>
    <w:rsid w:val="00E94484"/>
    <w:rsid w:val="00E94653"/>
    <w:rsid w:val="00E95346"/>
    <w:rsid w:val="00E9758E"/>
    <w:rsid w:val="00EA0C70"/>
    <w:rsid w:val="00EA165A"/>
    <w:rsid w:val="00EA2059"/>
    <w:rsid w:val="00EA4DBA"/>
    <w:rsid w:val="00EA7EA2"/>
    <w:rsid w:val="00EB13D8"/>
    <w:rsid w:val="00EB255B"/>
    <w:rsid w:val="00EB3A49"/>
    <w:rsid w:val="00EC0DA7"/>
    <w:rsid w:val="00EC3862"/>
    <w:rsid w:val="00EC4BED"/>
    <w:rsid w:val="00EC558D"/>
    <w:rsid w:val="00ED5648"/>
    <w:rsid w:val="00EE269A"/>
    <w:rsid w:val="00EE284B"/>
    <w:rsid w:val="00EF2F32"/>
    <w:rsid w:val="00EF70C3"/>
    <w:rsid w:val="00F012E8"/>
    <w:rsid w:val="00F04076"/>
    <w:rsid w:val="00F04FAE"/>
    <w:rsid w:val="00F05315"/>
    <w:rsid w:val="00F06165"/>
    <w:rsid w:val="00F07BB4"/>
    <w:rsid w:val="00F11809"/>
    <w:rsid w:val="00F11898"/>
    <w:rsid w:val="00F11CE2"/>
    <w:rsid w:val="00F16BC9"/>
    <w:rsid w:val="00F22F4A"/>
    <w:rsid w:val="00F253D4"/>
    <w:rsid w:val="00F26B05"/>
    <w:rsid w:val="00F34196"/>
    <w:rsid w:val="00F4648D"/>
    <w:rsid w:val="00F52864"/>
    <w:rsid w:val="00F557F2"/>
    <w:rsid w:val="00F56112"/>
    <w:rsid w:val="00F61689"/>
    <w:rsid w:val="00F73913"/>
    <w:rsid w:val="00F76430"/>
    <w:rsid w:val="00F77C28"/>
    <w:rsid w:val="00F82CA7"/>
    <w:rsid w:val="00F843BF"/>
    <w:rsid w:val="00F84B96"/>
    <w:rsid w:val="00F86A2E"/>
    <w:rsid w:val="00F91BF2"/>
    <w:rsid w:val="00F92AC4"/>
    <w:rsid w:val="00FA1521"/>
    <w:rsid w:val="00FA6C55"/>
    <w:rsid w:val="00FB7E4B"/>
    <w:rsid w:val="00FC1A0B"/>
    <w:rsid w:val="00FC52E3"/>
    <w:rsid w:val="00FC7AC4"/>
    <w:rsid w:val="00FD2203"/>
    <w:rsid w:val="00FD3EEB"/>
    <w:rsid w:val="00FE03EB"/>
    <w:rsid w:val="00FE065A"/>
    <w:rsid w:val="00FE39EB"/>
    <w:rsid w:val="00FE4865"/>
    <w:rsid w:val="00FE5533"/>
    <w:rsid w:val="00FE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57BA1"/>
  <w15:chartTrackingRefBased/>
  <w15:docId w15:val="{96EE95BB-9F15-4169-896E-93756F50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FF"/>
    <w:pPr>
      <w:spacing w:before="256" w:after="0" w:line="240" w:lineRule="auto"/>
      <w:ind w:left="6"/>
    </w:pPr>
    <w:rPr>
      <w:rFonts w:ascii="Times New Roman" w:eastAsia="Times New Roman" w:hAnsi="Times New Roman" w:cs="Times New Roman"/>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6FF"/>
    <w:pPr>
      <w:ind w:left="720"/>
      <w:contextualSpacing/>
    </w:pPr>
  </w:style>
  <w:style w:type="paragraph" w:styleId="Header">
    <w:name w:val="header"/>
    <w:basedOn w:val="Normal"/>
    <w:link w:val="HeaderChar"/>
    <w:uiPriority w:val="99"/>
    <w:unhideWhenUsed/>
    <w:rsid w:val="00072272"/>
    <w:pPr>
      <w:tabs>
        <w:tab w:val="center" w:pos="4680"/>
        <w:tab w:val="right" w:pos="9360"/>
      </w:tabs>
      <w:spacing w:before="0"/>
    </w:pPr>
  </w:style>
  <w:style w:type="character" w:customStyle="1" w:styleId="HeaderChar">
    <w:name w:val="Header Char"/>
    <w:basedOn w:val="DefaultParagraphFont"/>
    <w:link w:val="Header"/>
    <w:uiPriority w:val="99"/>
    <w:rsid w:val="00072272"/>
    <w:rPr>
      <w:rFonts w:ascii="Times New Roman" w:eastAsia="Times New Roman" w:hAnsi="Times New Roman" w:cs="Times New Roman"/>
      <w:lang w:val="en"/>
    </w:rPr>
  </w:style>
  <w:style w:type="paragraph" w:styleId="Footer">
    <w:name w:val="footer"/>
    <w:basedOn w:val="Normal"/>
    <w:link w:val="FooterChar"/>
    <w:uiPriority w:val="99"/>
    <w:unhideWhenUsed/>
    <w:rsid w:val="00072272"/>
    <w:pPr>
      <w:tabs>
        <w:tab w:val="center" w:pos="4680"/>
        <w:tab w:val="right" w:pos="9360"/>
      </w:tabs>
      <w:spacing w:before="0"/>
    </w:pPr>
  </w:style>
  <w:style w:type="character" w:customStyle="1" w:styleId="FooterChar">
    <w:name w:val="Footer Char"/>
    <w:basedOn w:val="DefaultParagraphFont"/>
    <w:link w:val="Footer"/>
    <w:uiPriority w:val="99"/>
    <w:rsid w:val="00072272"/>
    <w:rPr>
      <w:rFonts w:ascii="Times New Roman" w:eastAsia="Times New Roman" w:hAnsi="Times New Roman" w:cs="Times New Roman"/>
      <w:lang w:val="en"/>
    </w:rPr>
  </w:style>
  <w:style w:type="character" w:styleId="Hyperlink">
    <w:name w:val="Hyperlink"/>
    <w:basedOn w:val="DefaultParagraphFont"/>
    <w:uiPriority w:val="99"/>
    <w:unhideWhenUsed/>
    <w:rsid w:val="00D53F60"/>
    <w:rPr>
      <w:color w:val="0000FF"/>
      <w:u w:val="single"/>
    </w:rPr>
  </w:style>
  <w:style w:type="paragraph" w:customStyle="1" w:styleId="Default">
    <w:name w:val="Default"/>
    <w:rsid w:val="00F07B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9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8C2"/>
    <w:rPr>
      <w:sz w:val="16"/>
      <w:szCs w:val="16"/>
    </w:rPr>
  </w:style>
  <w:style w:type="paragraph" w:styleId="CommentText">
    <w:name w:val="annotation text"/>
    <w:basedOn w:val="Normal"/>
    <w:link w:val="CommentTextChar"/>
    <w:uiPriority w:val="99"/>
    <w:semiHidden/>
    <w:unhideWhenUsed/>
    <w:rsid w:val="008548C2"/>
    <w:rPr>
      <w:sz w:val="20"/>
      <w:szCs w:val="20"/>
    </w:rPr>
  </w:style>
  <w:style w:type="character" w:customStyle="1" w:styleId="CommentTextChar">
    <w:name w:val="Comment Text Char"/>
    <w:basedOn w:val="DefaultParagraphFont"/>
    <w:link w:val="CommentText"/>
    <w:uiPriority w:val="99"/>
    <w:semiHidden/>
    <w:rsid w:val="008548C2"/>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8548C2"/>
    <w:rPr>
      <w:b/>
      <w:bCs/>
    </w:rPr>
  </w:style>
  <w:style w:type="character" w:customStyle="1" w:styleId="CommentSubjectChar">
    <w:name w:val="Comment Subject Char"/>
    <w:basedOn w:val="CommentTextChar"/>
    <w:link w:val="CommentSubject"/>
    <w:uiPriority w:val="99"/>
    <w:semiHidden/>
    <w:rsid w:val="008548C2"/>
    <w:rPr>
      <w:rFonts w:ascii="Times New Roman" w:eastAsia="Times New Roman" w:hAnsi="Times New Roman" w:cs="Times New Roman"/>
      <w:b/>
      <w:bCs/>
      <w:sz w:val="20"/>
      <w:szCs w:val="20"/>
      <w:lang w:val="en"/>
    </w:rPr>
  </w:style>
  <w:style w:type="paragraph" w:styleId="NormalWeb">
    <w:name w:val="Normal (Web)"/>
    <w:basedOn w:val="Normal"/>
    <w:uiPriority w:val="99"/>
    <w:unhideWhenUsed/>
    <w:rsid w:val="001B6F9C"/>
    <w:pPr>
      <w:spacing w:before="100" w:beforeAutospacing="1" w:after="100" w:afterAutospacing="1"/>
      <w:ind w:left="0"/>
    </w:pPr>
    <w:rPr>
      <w:sz w:val="24"/>
      <w:szCs w:val="24"/>
      <w:lang w:val="en-US"/>
    </w:rPr>
  </w:style>
  <w:style w:type="character" w:styleId="UnresolvedMention">
    <w:name w:val="Unresolved Mention"/>
    <w:basedOn w:val="DefaultParagraphFont"/>
    <w:uiPriority w:val="99"/>
    <w:semiHidden/>
    <w:unhideWhenUsed/>
    <w:rsid w:val="0051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41494">
      <w:bodyDiv w:val="1"/>
      <w:marLeft w:val="0"/>
      <w:marRight w:val="0"/>
      <w:marTop w:val="0"/>
      <w:marBottom w:val="0"/>
      <w:divBdr>
        <w:top w:val="none" w:sz="0" w:space="0" w:color="auto"/>
        <w:left w:val="none" w:sz="0" w:space="0" w:color="auto"/>
        <w:bottom w:val="none" w:sz="0" w:space="0" w:color="auto"/>
        <w:right w:val="none" w:sz="0" w:space="0" w:color="auto"/>
      </w:divBdr>
    </w:div>
    <w:div w:id="594870924">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
    <w:div w:id="2061900493">
      <w:bodyDiv w:val="1"/>
      <w:marLeft w:val="0"/>
      <w:marRight w:val="0"/>
      <w:marTop w:val="0"/>
      <w:marBottom w:val="0"/>
      <w:divBdr>
        <w:top w:val="none" w:sz="0" w:space="0" w:color="auto"/>
        <w:left w:val="none" w:sz="0" w:space="0" w:color="auto"/>
        <w:bottom w:val="none" w:sz="0" w:space="0" w:color="auto"/>
        <w:right w:val="none" w:sz="0" w:space="0" w:color="auto"/>
      </w:divBdr>
      <w:divsChild>
        <w:div w:id="190139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E5BA-F03A-4B74-88B2-3DE06438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6489</Characters>
  <Application>Microsoft Office Word</Application>
  <DocSecurity>4</DocSecurity>
  <Lines>125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Ayanna</dc:creator>
  <cp:keywords/>
  <dc:description/>
  <cp:lastModifiedBy>King, Ayanna</cp:lastModifiedBy>
  <cp:revision>2</cp:revision>
  <cp:lastPrinted>2025-06-03T19:59:00Z</cp:lastPrinted>
  <dcterms:created xsi:type="dcterms:W3CDTF">2025-06-03T20:43:00Z</dcterms:created>
  <dcterms:modified xsi:type="dcterms:W3CDTF">2025-06-03T20:43:00Z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d018fbcf-d91c-494b-8c91-84dd76d03b7b</vt:lpwstr>
  </property>
</Properties>
</file>